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1B" w:rsidRPr="00525A91" w:rsidRDefault="003A2D1B" w:rsidP="003A2D1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5A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482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D1B" w:rsidRPr="00525A91" w:rsidRDefault="003A2D1B" w:rsidP="003A2D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A91">
        <w:rPr>
          <w:rFonts w:ascii="Times New Roman" w:hAnsi="Times New Roman" w:cs="Times New Roman"/>
          <w:b/>
          <w:sz w:val="28"/>
          <w:szCs w:val="28"/>
        </w:rPr>
        <w:t>РЕСПУБЛИКА КРЫМ</w:t>
      </w:r>
    </w:p>
    <w:p w:rsidR="003A2D1B" w:rsidRPr="00525A91" w:rsidRDefault="003A2D1B" w:rsidP="003A2D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A91">
        <w:rPr>
          <w:rFonts w:ascii="Times New Roman" w:hAnsi="Times New Roman" w:cs="Times New Roman"/>
          <w:b/>
          <w:sz w:val="28"/>
          <w:szCs w:val="28"/>
        </w:rPr>
        <w:t>НИЖНЕГОРСКИЙ РАЙОН</w:t>
      </w:r>
    </w:p>
    <w:p w:rsidR="003A2D1B" w:rsidRPr="00525A91" w:rsidRDefault="003A2D1B" w:rsidP="003A2D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A91">
        <w:rPr>
          <w:rFonts w:ascii="Times New Roman" w:hAnsi="Times New Roman" w:cs="Times New Roman"/>
          <w:b/>
          <w:sz w:val="28"/>
          <w:szCs w:val="28"/>
        </w:rPr>
        <w:t>АДМИНИСТРАЦИЯ УВАРОВСКОГО СЕЛЬСКОГО ПОСЕЛЕНИЯ</w:t>
      </w:r>
    </w:p>
    <w:p w:rsidR="003A2D1B" w:rsidRPr="00525A91" w:rsidRDefault="003A2D1B" w:rsidP="003A2D1B">
      <w:pPr>
        <w:tabs>
          <w:tab w:val="left" w:pos="5850"/>
        </w:tabs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</w:p>
    <w:p w:rsidR="003A2D1B" w:rsidRPr="00525A91" w:rsidRDefault="003A2D1B" w:rsidP="003A2D1B">
      <w:pPr>
        <w:tabs>
          <w:tab w:val="left" w:pos="585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525A91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ПОСТАНОВЛЕНИЕ № </w:t>
      </w:r>
      <w:r w:rsidR="00525A91" w:rsidRPr="00525A91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52</w:t>
      </w:r>
    </w:p>
    <w:p w:rsidR="003A2D1B" w:rsidRPr="00525A91" w:rsidRDefault="003A2D1B" w:rsidP="003A2D1B">
      <w:pPr>
        <w:tabs>
          <w:tab w:val="left" w:pos="5850"/>
        </w:tabs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3A2D1B" w:rsidRPr="00525A91" w:rsidRDefault="003A2D1B" w:rsidP="003A2D1B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525A91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от </w:t>
      </w:r>
      <w:r w:rsidR="0034275E" w:rsidRPr="00525A91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886ED8" w:rsidRPr="00525A91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525A91" w:rsidRPr="00525A91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25 </w:t>
      </w:r>
      <w:r w:rsidR="0034275E" w:rsidRPr="00525A91">
        <w:rPr>
          <w:rFonts w:ascii="Times New Roman" w:hAnsi="Times New Roman" w:cs="Times New Roman"/>
          <w:bCs/>
          <w:sz w:val="28"/>
          <w:szCs w:val="28"/>
          <w:lang w:eastAsia="zh-CN"/>
        </w:rPr>
        <w:t>сентября</w:t>
      </w:r>
      <w:r w:rsidR="00886ED8" w:rsidRPr="00525A91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202</w:t>
      </w:r>
      <w:r w:rsidR="0034275E" w:rsidRPr="00525A91">
        <w:rPr>
          <w:rFonts w:ascii="Times New Roman" w:hAnsi="Times New Roman" w:cs="Times New Roman"/>
          <w:bCs/>
          <w:sz w:val="28"/>
          <w:szCs w:val="28"/>
          <w:lang w:eastAsia="zh-CN"/>
        </w:rPr>
        <w:t>4</w:t>
      </w:r>
      <w:r w:rsidRPr="00525A91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года</w:t>
      </w:r>
      <w:r w:rsidRPr="00525A91">
        <w:rPr>
          <w:rFonts w:ascii="Times New Roman" w:hAnsi="Times New Roman" w:cs="Times New Roman"/>
          <w:bCs/>
          <w:sz w:val="28"/>
          <w:szCs w:val="28"/>
          <w:lang w:eastAsia="zh-CN"/>
        </w:rPr>
        <w:tab/>
      </w:r>
      <w:r w:rsidRPr="00525A91">
        <w:rPr>
          <w:rFonts w:ascii="Times New Roman" w:hAnsi="Times New Roman" w:cs="Times New Roman"/>
          <w:bCs/>
          <w:sz w:val="28"/>
          <w:szCs w:val="28"/>
          <w:lang w:eastAsia="zh-CN"/>
        </w:rPr>
        <w:tab/>
      </w:r>
      <w:r w:rsidRPr="00525A91">
        <w:rPr>
          <w:rFonts w:ascii="Times New Roman" w:hAnsi="Times New Roman" w:cs="Times New Roman"/>
          <w:bCs/>
          <w:sz w:val="28"/>
          <w:szCs w:val="28"/>
          <w:lang w:eastAsia="zh-CN"/>
        </w:rPr>
        <w:tab/>
      </w:r>
      <w:r w:rsidRPr="00525A91">
        <w:rPr>
          <w:rFonts w:ascii="Times New Roman" w:hAnsi="Times New Roman" w:cs="Times New Roman"/>
          <w:bCs/>
          <w:sz w:val="28"/>
          <w:szCs w:val="28"/>
          <w:lang w:eastAsia="zh-CN"/>
        </w:rPr>
        <w:tab/>
      </w:r>
      <w:r w:rsidRPr="00525A91">
        <w:rPr>
          <w:rFonts w:ascii="Times New Roman" w:hAnsi="Times New Roman" w:cs="Times New Roman"/>
          <w:bCs/>
          <w:sz w:val="28"/>
          <w:szCs w:val="28"/>
          <w:lang w:eastAsia="zh-CN"/>
        </w:rPr>
        <w:tab/>
      </w:r>
      <w:r w:rsidRPr="00525A91">
        <w:rPr>
          <w:rFonts w:ascii="Times New Roman" w:hAnsi="Times New Roman" w:cs="Times New Roman"/>
          <w:bCs/>
          <w:sz w:val="28"/>
          <w:szCs w:val="28"/>
          <w:lang w:eastAsia="zh-CN"/>
        </w:rPr>
        <w:tab/>
      </w:r>
      <w:r w:rsidRPr="00525A91">
        <w:rPr>
          <w:rFonts w:ascii="Times New Roman" w:hAnsi="Times New Roman" w:cs="Times New Roman"/>
          <w:bCs/>
          <w:sz w:val="28"/>
          <w:szCs w:val="28"/>
          <w:lang w:eastAsia="zh-CN"/>
        </w:rPr>
        <w:tab/>
      </w:r>
      <w:r w:rsidRPr="00525A91">
        <w:rPr>
          <w:rFonts w:ascii="Times New Roman" w:hAnsi="Times New Roman" w:cs="Times New Roman"/>
          <w:bCs/>
          <w:sz w:val="28"/>
          <w:szCs w:val="28"/>
          <w:lang w:eastAsia="zh-CN"/>
        </w:rPr>
        <w:tab/>
        <w:t>с.Уваровка</w:t>
      </w:r>
    </w:p>
    <w:p w:rsidR="0048563E" w:rsidRPr="00525A91" w:rsidRDefault="0048563E" w:rsidP="001B666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E0795" w:rsidRPr="00525A91" w:rsidRDefault="00BE0795" w:rsidP="00C82C36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A91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муниципальной программы </w:t>
      </w:r>
      <w:r w:rsidR="00D628AC" w:rsidRPr="00525A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72E95" w:rsidRPr="00525A91">
        <w:rPr>
          <w:rFonts w:ascii="Times New Roman" w:hAnsi="Times New Roman" w:cs="Times New Roman"/>
          <w:sz w:val="28"/>
          <w:szCs w:val="28"/>
        </w:rPr>
        <w:t>Осуществление первичного воинского учета</w:t>
      </w:r>
      <w:r w:rsidR="000E5C0F" w:rsidRPr="00525A91">
        <w:rPr>
          <w:rFonts w:ascii="Times New Roman" w:hAnsi="Times New Roman" w:cs="Times New Roman"/>
          <w:sz w:val="28"/>
          <w:szCs w:val="28"/>
        </w:rPr>
        <w:t xml:space="preserve"> </w:t>
      </w:r>
      <w:r w:rsidRPr="00525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A2D1B" w:rsidRPr="00525A9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Уваровском</w:t>
      </w:r>
      <w:r w:rsidRPr="00525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Нижнегорского района Республики Крым</w:t>
      </w:r>
      <w:r w:rsidR="00D628AC" w:rsidRPr="00525A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E0795" w:rsidRPr="00525A91" w:rsidRDefault="00BE0795" w:rsidP="00C82C36">
      <w:pPr>
        <w:shd w:val="clear" w:color="auto" w:fill="FFFFFF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A91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48563E" w:rsidRPr="00525A91" w:rsidRDefault="0048563E" w:rsidP="001B6666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25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D246C1" w:rsidRPr="00525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246C1" w:rsidRPr="00525A91">
        <w:rPr>
          <w:rFonts w:ascii="Times New Roman" w:hAnsi="Times New Roman"/>
          <w:sz w:val="28"/>
          <w:szCs w:val="28"/>
        </w:rPr>
        <w:t>Бюджетным кодексом Российской Федерации,</w:t>
      </w:r>
      <w:r w:rsidR="003A1A32" w:rsidRPr="00525A91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525A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</w:t>
        </w:r>
        <w:r w:rsidR="00D00EF0" w:rsidRPr="00525A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 закона</w:t>
        </w:r>
        <w:r w:rsidRPr="00525A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</w:t>
        </w:r>
      </w:hyperlink>
      <w:r w:rsidR="00D00EF0" w:rsidRPr="00525A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17D77" w:rsidRPr="00525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</w:t>
      </w:r>
      <w:r w:rsidR="001B6666" w:rsidRPr="00525A9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D14A9" w:rsidRPr="00525A9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17D77" w:rsidRPr="00525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131-ФЗ </w:t>
      </w:r>
      <w:r w:rsidR="00D628AC" w:rsidRPr="00525A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25A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</w:t>
      </w:r>
      <w:r w:rsidR="00B17D77" w:rsidRPr="00525A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равления в Российской Федерации</w:t>
      </w:r>
      <w:r w:rsidR="00D628AC" w:rsidRPr="00525A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25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00EF0" w:rsidRPr="00525A9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от</w:t>
      </w:r>
      <w:r w:rsidR="009D14A9" w:rsidRPr="00525A9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00EF0" w:rsidRPr="00525A9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28.03.1998 №</w:t>
      </w:r>
      <w:r w:rsidR="005C5793" w:rsidRPr="00525A9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53-ФЗ</w:t>
      </w:r>
      <w:r w:rsidR="003A1A32" w:rsidRPr="00525A9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D00EF0" w:rsidRPr="00525A9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«О воинской обязанности и военной службе»</w:t>
      </w:r>
      <w:r w:rsidR="003A1A32" w:rsidRPr="00525A9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5C5793" w:rsidRPr="00525A9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(с изменениями и дополнениями)</w:t>
      </w:r>
      <w:r w:rsidRPr="00525A9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Уста</w:t>
      </w:r>
      <w:r w:rsidR="00BE0795" w:rsidRPr="00525A9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вом муниципального образования </w:t>
      </w:r>
      <w:r w:rsidR="003A1A32" w:rsidRPr="00525A9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Уваровское</w:t>
      </w:r>
      <w:r w:rsidR="00BE0795" w:rsidRPr="00525A9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сельское поселение</w:t>
      </w:r>
      <w:r w:rsidRPr="00525A9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Нижнегорского района Республики Кр</w:t>
      </w:r>
      <w:r w:rsidR="00BE0795" w:rsidRPr="00525A9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ым</w:t>
      </w:r>
      <w:r w:rsidRPr="00525A9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</w:t>
      </w:r>
    </w:p>
    <w:p w:rsidR="0048563E" w:rsidRPr="00525A91" w:rsidRDefault="0048563E" w:rsidP="001B6666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12AC6" w:rsidRPr="00525A91" w:rsidRDefault="0048563E" w:rsidP="009B5FD7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25A9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</w:t>
      </w:r>
      <w:r w:rsidR="0034275E" w:rsidRPr="00525A9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0A2FAE" w:rsidRPr="00525A9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34275E" w:rsidRPr="00525A9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Постановление № 94 от 26 декабря </w:t>
      </w:r>
      <w:r w:rsidR="00712AC6" w:rsidRPr="00525A9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2023г «Об утверждении муниципальной программы «Осуществление первичного воинского учета в Уваровском сельском поселении Нижнегорского района Республики Крым» считать утратившим силу.</w:t>
      </w:r>
    </w:p>
    <w:p w:rsidR="001B6666" w:rsidRPr="00525A91" w:rsidRDefault="00712AC6" w:rsidP="009B5FD7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525A9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</w:t>
      </w:r>
      <w:r w:rsidR="000A2FAE" w:rsidRPr="00525A9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48563E" w:rsidRPr="00525A9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Утвердить муниципальную программу </w:t>
      </w:r>
      <w:r w:rsidR="00BE0795" w:rsidRPr="00525A9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</w:t>
      </w:r>
      <w:r w:rsidR="00D00EF0" w:rsidRPr="00525A91">
        <w:rPr>
          <w:rFonts w:ascii="Times New Roman" w:hAnsi="Times New Roman" w:cs="Times New Roman"/>
          <w:sz w:val="28"/>
          <w:szCs w:val="28"/>
        </w:rPr>
        <w:t>Осуществление первичного воинского учета</w:t>
      </w:r>
      <w:r w:rsidR="00D00EF0" w:rsidRPr="00525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3A2D1B" w:rsidRPr="00525A9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Уваровском</w:t>
      </w:r>
      <w:r w:rsidR="00D00EF0" w:rsidRPr="00525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Нижнегорского района Республики Крым</w:t>
      </w:r>
      <w:r w:rsidR="00B17D77" w:rsidRPr="00525A9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="003A1A32" w:rsidRPr="00525A9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1B6666" w:rsidRPr="00525A91">
        <w:rPr>
          <w:rFonts w:ascii="Times New Roman" w:hAnsi="Times New Roman"/>
          <w:sz w:val="28"/>
          <w:szCs w:val="28"/>
        </w:rPr>
        <w:t>(прилагается)</w:t>
      </w:r>
      <w:r w:rsidR="0034275E" w:rsidRPr="00525A91">
        <w:rPr>
          <w:rFonts w:ascii="Times New Roman" w:hAnsi="Times New Roman"/>
          <w:sz w:val="28"/>
          <w:szCs w:val="28"/>
        </w:rPr>
        <w:t>.</w:t>
      </w:r>
    </w:p>
    <w:p w:rsidR="003A2D1B" w:rsidRPr="00525A91" w:rsidRDefault="00712AC6" w:rsidP="00712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A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525A9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A2FAE" w:rsidRPr="00525A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2D1B" w:rsidRPr="00525A91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подлежит обнародованию на официальном Портале Правительства Республики Крым на странице Нижнегорского района (</w:t>
      </w:r>
      <w:r w:rsidR="003A2D1B" w:rsidRPr="00525A91">
        <w:rPr>
          <w:rFonts w:ascii="Times New Roman" w:eastAsia="Times New Roman" w:hAnsi="Times New Roman" w:cs="Times New Roman"/>
          <w:sz w:val="28"/>
          <w:szCs w:val="28"/>
          <w:lang w:val="en-US"/>
        </w:rPr>
        <w:t>nijno</w:t>
      </w:r>
      <w:r w:rsidR="003A2D1B" w:rsidRPr="00525A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3A2D1B" w:rsidRPr="00525A91">
        <w:rPr>
          <w:rFonts w:ascii="Times New Roman" w:eastAsia="Times New Roman" w:hAnsi="Times New Roman" w:cs="Times New Roman"/>
          <w:sz w:val="28"/>
          <w:szCs w:val="28"/>
          <w:lang w:val="en-US"/>
        </w:rPr>
        <w:t>rk</w:t>
      </w:r>
      <w:r w:rsidR="003A2D1B" w:rsidRPr="00525A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3A2D1B" w:rsidRPr="00525A91">
        <w:rPr>
          <w:rFonts w:ascii="Times New Roman" w:eastAsia="Times New Roman" w:hAnsi="Times New Roman" w:cs="Times New Roman"/>
          <w:sz w:val="28"/>
          <w:szCs w:val="28"/>
          <w:lang w:val="en-US"/>
        </w:rPr>
        <w:t>gov</w:t>
      </w:r>
      <w:r w:rsidR="003A2D1B" w:rsidRPr="00525A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3A2D1B" w:rsidRPr="00525A91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="003A2D1B" w:rsidRPr="00525A91">
        <w:rPr>
          <w:rFonts w:ascii="Times New Roman" w:eastAsia="Times New Roman" w:hAnsi="Times New Roman" w:cs="Times New Roman"/>
          <w:sz w:val="28"/>
          <w:szCs w:val="28"/>
        </w:rPr>
        <w:t xml:space="preserve">) в разделе «Районная власть», «Муниципальные образования района», подраздел «Уваровский сельский совет», а также путем размещения на официальном сайте администрации Уваровского сельского поселения </w:t>
      </w:r>
      <w:hyperlink r:id="rId9" w:history="1">
        <w:r w:rsidR="003A2D1B" w:rsidRPr="00525A91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</w:rPr>
          <w:t>https://</w:t>
        </w:r>
        <w:r w:rsidR="003A2D1B" w:rsidRPr="00525A91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uvar</w:t>
        </w:r>
        <w:r w:rsidR="003A2D1B" w:rsidRPr="00525A91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</w:rPr>
          <w:t>_</w:t>
        </w:r>
        <w:r w:rsidR="003A2D1B" w:rsidRPr="00525A91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adm</w:t>
        </w:r>
      </w:hyperlink>
      <w:r w:rsidR="003A2D1B" w:rsidRPr="00525A91">
        <w:rPr>
          <w:rFonts w:ascii="Times New Roman" w:eastAsia="Times New Roman" w:hAnsi="Times New Roman" w:cs="Times New Roman"/>
          <w:sz w:val="28"/>
          <w:szCs w:val="28"/>
        </w:rPr>
        <w:t xml:space="preserve"> и на информационном стенде в здании Администрации Уваровского сельского поселения Нижнегорского ра</w:t>
      </w:r>
      <w:r w:rsidR="003A1A32" w:rsidRPr="00525A91">
        <w:rPr>
          <w:rFonts w:ascii="Times New Roman" w:eastAsia="Times New Roman" w:hAnsi="Times New Roman" w:cs="Times New Roman"/>
          <w:sz w:val="28"/>
          <w:szCs w:val="28"/>
        </w:rPr>
        <w:t>йона Республики Крым по адресу</w:t>
      </w:r>
      <w:r w:rsidR="003A2D1B" w:rsidRPr="00525A91">
        <w:rPr>
          <w:rFonts w:ascii="Times New Roman" w:eastAsia="Times New Roman" w:hAnsi="Times New Roman" w:cs="Times New Roman"/>
          <w:sz w:val="28"/>
          <w:szCs w:val="28"/>
        </w:rPr>
        <w:t>:</w:t>
      </w:r>
      <w:r w:rsidR="003A1A32" w:rsidRPr="00525A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2D1B" w:rsidRPr="00525A91">
        <w:rPr>
          <w:rFonts w:ascii="Times New Roman" w:eastAsia="Times New Roman" w:hAnsi="Times New Roman" w:cs="Times New Roman"/>
          <w:sz w:val="28"/>
          <w:szCs w:val="28"/>
        </w:rPr>
        <w:t>с.Уваровка, ул.Кирова, 18.</w:t>
      </w:r>
    </w:p>
    <w:p w:rsidR="003A2D1B" w:rsidRPr="00525A91" w:rsidRDefault="00712AC6" w:rsidP="003A2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A91">
        <w:rPr>
          <w:rFonts w:ascii="Times New Roman" w:eastAsia="Times New Roman" w:hAnsi="Times New Roman" w:cs="Times New Roman"/>
          <w:sz w:val="28"/>
          <w:szCs w:val="28"/>
        </w:rPr>
        <w:t>4</w:t>
      </w:r>
      <w:r w:rsidR="003A2D1B" w:rsidRPr="00525A91">
        <w:rPr>
          <w:rFonts w:ascii="Times New Roman" w:eastAsia="Times New Roman" w:hAnsi="Times New Roman" w:cs="Times New Roman"/>
          <w:sz w:val="28"/>
          <w:szCs w:val="28"/>
        </w:rPr>
        <w:t xml:space="preserve">. Настоящее постановление вступает в силу с </w:t>
      </w:r>
      <w:r w:rsidR="0034275E" w:rsidRPr="00525A91">
        <w:rPr>
          <w:rFonts w:ascii="Times New Roman" w:eastAsia="Times New Roman" w:hAnsi="Times New Roman" w:cs="Times New Roman"/>
          <w:sz w:val="28"/>
          <w:szCs w:val="28"/>
        </w:rPr>
        <w:t>момента его подписания</w:t>
      </w:r>
      <w:r w:rsidR="003A2D1B" w:rsidRPr="00525A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2D1B" w:rsidRPr="00525A91" w:rsidRDefault="00712AC6" w:rsidP="003A2D1B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A91">
        <w:rPr>
          <w:rFonts w:ascii="Times New Roman" w:hAnsi="Times New Roman" w:cs="Times New Roman"/>
          <w:sz w:val="28"/>
          <w:szCs w:val="28"/>
        </w:rPr>
        <w:t>5</w:t>
      </w:r>
      <w:r w:rsidR="003A2D1B" w:rsidRPr="00525A91">
        <w:rPr>
          <w:rFonts w:ascii="Times New Roman" w:hAnsi="Times New Roman" w:cs="Times New Roman"/>
          <w:sz w:val="28"/>
          <w:szCs w:val="28"/>
        </w:rPr>
        <w:t>. Контроль за исполнением данного постановления оставляю за собой.</w:t>
      </w:r>
    </w:p>
    <w:p w:rsidR="003A2D1B" w:rsidRPr="00525A91" w:rsidRDefault="003A2D1B" w:rsidP="003A2D1B">
      <w:pPr>
        <w:widowControl w:val="0"/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6ED8" w:rsidRPr="00525A91" w:rsidRDefault="00886ED8" w:rsidP="003A2D1B">
      <w:pPr>
        <w:widowControl w:val="0"/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2D1B" w:rsidRPr="00525A91" w:rsidRDefault="003A2D1B" w:rsidP="003A2D1B">
      <w:pPr>
        <w:widowControl w:val="0"/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A91">
        <w:rPr>
          <w:rFonts w:ascii="Times New Roman" w:hAnsi="Times New Roman" w:cs="Times New Roman"/>
          <w:sz w:val="28"/>
          <w:szCs w:val="28"/>
        </w:rPr>
        <w:t>Председатель Уваровского</w:t>
      </w:r>
      <w:r w:rsidR="003A1A32" w:rsidRPr="00525A91">
        <w:rPr>
          <w:rFonts w:ascii="Times New Roman" w:hAnsi="Times New Roman" w:cs="Times New Roman"/>
          <w:sz w:val="28"/>
          <w:szCs w:val="28"/>
        </w:rPr>
        <w:t xml:space="preserve"> </w:t>
      </w:r>
      <w:r w:rsidRPr="00525A91">
        <w:rPr>
          <w:rFonts w:ascii="Times New Roman" w:hAnsi="Times New Roman" w:cs="Times New Roman"/>
          <w:sz w:val="28"/>
          <w:szCs w:val="28"/>
        </w:rPr>
        <w:t>сельского</w:t>
      </w:r>
    </w:p>
    <w:p w:rsidR="003A2D1B" w:rsidRPr="00525A91" w:rsidRDefault="003A2D1B" w:rsidP="003A2D1B">
      <w:pPr>
        <w:widowControl w:val="0"/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A91">
        <w:rPr>
          <w:rFonts w:ascii="Times New Roman" w:hAnsi="Times New Roman" w:cs="Times New Roman"/>
          <w:sz w:val="28"/>
          <w:szCs w:val="28"/>
        </w:rPr>
        <w:t xml:space="preserve">совета –глава администрации </w:t>
      </w:r>
    </w:p>
    <w:p w:rsidR="003A2D1B" w:rsidRPr="00525A91" w:rsidRDefault="003A2D1B" w:rsidP="003A2D1B">
      <w:pPr>
        <w:widowControl w:val="0"/>
        <w:tabs>
          <w:tab w:val="right" w:pos="100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A91">
        <w:rPr>
          <w:rFonts w:ascii="Times New Roman" w:hAnsi="Times New Roman" w:cs="Times New Roman"/>
          <w:sz w:val="28"/>
          <w:szCs w:val="28"/>
        </w:rPr>
        <w:t xml:space="preserve">Уваровского сельского поселения </w:t>
      </w:r>
      <w:r w:rsidRPr="00525A91">
        <w:rPr>
          <w:rFonts w:ascii="Times New Roman" w:hAnsi="Times New Roman" w:cs="Times New Roman"/>
          <w:sz w:val="28"/>
          <w:szCs w:val="28"/>
        </w:rPr>
        <w:tab/>
        <w:t>В.А.Звязка</w:t>
      </w:r>
    </w:p>
    <w:p w:rsidR="0034275E" w:rsidRPr="00525A91" w:rsidRDefault="0034275E" w:rsidP="0048563E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8563E" w:rsidRPr="00525A91" w:rsidRDefault="0048563E" w:rsidP="0048563E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25A9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Приложение</w:t>
      </w:r>
    </w:p>
    <w:p w:rsidR="0048563E" w:rsidRPr="00525A91" w:rsidRDefault="0048563E" w:rsidP="0048563E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25A9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 </w:t>
      </w:r>
      <w:r w:rsidR="00B0470D" w:rsidRPr="00525A9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распоряж</w:t>
      </w:r>
      <w:r w:rsidRPr="00525A9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ению администрации</w:t>
      </w:r>
    </w:p>
    <w:p w:rsidR="0048563E" w:rsidRPr="00525A91" w:rsidRDefault="003A2D1B" w:rsidP="0048563E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25A9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Уваровского</w:t>
      </w:r>
      <w:r w:rsidR="0048563E" w:rsidRPr="00525A9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</w:t>
      </w:r>
    </w:p>
    <w:p w:rsidR="0048563E" w:rsidRPr="00525A91" w:rsidRDefault="0048563E" w:rsidP="0048563E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25A9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Нижнегорского района Республики Крым</w:t>
      </w:r>
    </w:p>
    <w:p w:rsidR="0048563E" w:rsidRPr="00525A91" w:rsidRDefault="0048563E" w:rsidP="0048563E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25A9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от </w:t>
      </w:r>
      <w:r w:rsidR="003A1A32" w:rsidRPr="00525A9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525A91" w:rsidRPr="00525A9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25</w:t>
      </w:r>
      <w:r w:rsidR="0034275E" w:rsidRPr="00525A9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.0</w:t>
      </w:r>
      <w:r w:rsidR="00525A91" w:rsidRPr="00525A9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9</w:t>
      </w:r>
      <w:r w:rsidR="00886ED8" w:rsidRPr="00525A9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.202</w:t>
      </w:r>
      <w:r w:rsidR="0034275E" w:rsidRPr="00525A9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</w:t>
      </w:r>
      <w:r w:rsidRPr="00525A9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№ </w:t>
      </w:r>
      <w:r w:rsidR="00525A91" w:rsidRPr="00525A9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52</w:t>
      </w:r>
    </w:p>
    <w:p w:rsidR="0048563E" w:rsidRPr="00525A91" w:rsidRDefault="0048563E" w:rsidP="004856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D246C1" w:rsidRPr="00525A91" w:rsidRDefault="00D246C1" w:rsidP="00D246C1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25A91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D246C1" w:rsidRPr="00525A91" w:rsidRDefault="00D246C1" w:rsidP="00D24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A91">
        <w:rPr>
          <w:rFonts w:ascii="Times New Roman" w:hAnsi="Times New Roman" w:cs="Times New Roman"/>
          <w:b/>
          <w:sz w:val="28"/>
          <w:szCs w:val="28"/>
        </w:rPr>
        <w:t>«Осуществление первичного воинского учета</w:t>
      </w:r>
      <w:r w:rsidRPr="00525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3A2D1B" w:rsidRPr="00525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Уваровском</w:t>
      </w:r>
      <w:r w:rsidRPr="00525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сельском поселении Нижнегорского района Республики Крым»</w:t>
      </w:r>
    </w:p>
    <w:p w:rsidR="00D246C1" w:rsidRPr="00525A91" w:rsidRDefault="00D246C1" w:rsidP="001B666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1B6666" w:rsidRPr="00525A91" w:rsidRDefault="001B6666" w:rsidP="001B666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25A91">
        <w:rPr>
          <w:rFonts w:ascii="Times New Roman" w:hAnsi="Times New Roman"/>
          <w:b/>
          <w:sz w:val="28"/>
          <w:szCs w:val="28"/>
        </w:rPr>
        <w:t xml:space="preserve">ПАСПОРТ </w:t>
      </w:r>
    </w:p>
    <w:p w:rsidR="001B6666" w:rsidRPr="00525A91" w:rsidRDefault="001B6666" w:rsidP="001B666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25A91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48563E" w:rsidRPr="00525A91" w:rsidRDefault="005C5793" w:rsidP="001B6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A91">
        <w:rPr>
          <w:rFonts w:ascii="Times New Roman" w:hAnsi="Times New Roman" w:cs="Times New Roman"/>
          <w:b/>
          <w:sz w:val="28"/>
          <w:szCs w:val="28"/>
        </w:rPr>
        <w:t>«</w:t>
      </w:r>
      <w:r w:rsidR="00D00EF0" w:rsidRPr="00525A91">
        <w:rPr>
          <w:rFonts w:ascii="Times New Roman" w:hAnsi="Times New Roman" w:cs="Times New Roman"/>
          <w:b/>
          <w:sz w:val="28"/>
          <w:szCs w:val="28"/>
        </w:rPr>
        <w:t>Осуществление первичного воинского учета</w:t>
      </w:r>
      <w:r w:rsidR="003A1A32" w:rsidRPr="00525A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795" w:rsidRPr="00525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3A2D1B" w:rsidRPr="00525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Уваровском</w:t>
      </w:r>
      <w:r w:rsidR="00BE0795" w:rsidRPr="00525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сельском поселении Нижнегорского района Республики Крым</w:t>
      </w:r>
      <w:r w:rsidRPr="00525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7371"/>
      </w:tblGrid>
      <w:tr w:rsidR="006C5202" w:rsidRPr="00525A91" w:rsidTr="0076182C">
        <w:trPr>
          <w:trHeight w:val="68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6C1" w:rsidRPr="00525A91" w:rsidRDefault="00D246C1" w:rsidP="00761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A91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6C1" w:rsidRPr="00525A91" w:rsidRDefault="00D246C1" w:rsidP="00D24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A91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</w:t>
            </w: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3A2D1B"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Уваровском</w:t>
            </w: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 Нижнегорского района Республики Крым</w:t>
            </w:r>
            <w:r w:rsidRPr="00525A91">
              <w:rPr>
                <w:rFonts w:ascii="Times New Roman" w:hAnsi="Times New Roman"/>
                <w:sz w:val="24"/>
                <w:szCs w:val="24"/>
              </w:rPr>
              <w:t xml:space="preserve"> (далее – муниципальная программа)</w:t>
            </w:r>
          </w:p>
        </w:tc>
      </w:tr>
      <w:tr w:rsidR="006C5202" w:rsidRPr="00525A91" w:rsidTr="0076182C">
        <w:trPr>
          <w:trHeight w:val="68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6C1" w:rsidRPr="00525A91" w:rsidRDefault="00D246C1" w:rsidP="00761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A91">
              <w:rPr>
                <w:rFonts w:ascii="Times New Roman" w:hAnsi="Times New Roman"/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6C1" w:rsidRPr="00525A91" w:rsidRDefault="00D246C1" w:rsidP="00761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A9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3A2D1B" w:rsidRPr="00525A91">
              <w:rPr>
                <w:rFonts w:ascii="Times New Roman" w:hAnsi="Times New Roman"/>
                <w:kern w:val="2"/>
                <w:sz w:val="24"/>
                <w:szCs w:val="24"/>
              </w:rPr>
              <w:t>Уваровского</w:t>
            </w:r>
            <w:r w:rsidRPr="00525A91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 Нижнегорского района Республики Крым</w:t>
            </w:r>
          </w:p>
        </w:tc>
      </w:tr>
      <w:tr w:rsidR="006C5202" w:rsidRPr="00525A91" w:rsidTr="0076182C">
        <w:trPr>
          <w:trHeight w:val="68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6C1" w:rsidRPr="00525A91" w:rsidRDefault="00D246C1" w:rsidP="0076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A91">
              <w:rPr>
                <w:rFonts w:ascii="Times New Roman" w:hAnsi="Times New Roman"/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6C1" w:rsidRPr="00525A91" w:rsidRDefault="00D246C1" w:rsidP="00761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A9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3A2D1B" w:rsidRPr="00525A91">
              <w:rPr>
                <w:rFonts w:ascii="Times New Roman" w:hAnsi="Times New Roman"/>
                <w:kern w:val="2"/>
                <w:sz w:val="24"/>
                <w:szCs w:val="24"/>
              </w:rPr>
              <w:t>Уваровского</w:t>
            </w:r>
            <w:r w:rsidRPr="00525A91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 Нижнегорского района Республики Крым</w:t>
            </w:r>
          </w:p>
        </w:tc>
      </w:tr>
      <w:tr w:rsidR="006C5202" w:rsidRPr="00525A91" w:rsidTr="0076182C">
        <w:trPr>
          <w:trHeight w:val="68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6C1" w:rsidRPr="00525A91" w:rsidRDefault="00D246C1" w:rsidP="0076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A91">
              <w:rPr>
                <w:rFonts w:ascii="Times New Roman" w:hAnsi="Times New Roman"/>
                <w:sz w:val="24"/>
                <w:szCs w:val="24"/>
              </w:rPr>
              <w:t>Исполнитель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6C1" w:rsidRPr="00525A91" w:rsidRDefault="00D246C1" w:rsidP="00761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A9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3A2D1B" w:rsidRPr="00525A91">
              <w:rPr>
                <w:rFonts w:ascii="Times New Roman" w:hAnsi="Times New Roman"/>
                <w:kern w:val="2"/>
                <w:sz w:val="24"/>
                <w:szCs w:val="24"/>
              </w:rPr>
              <w:t>Уваровского</w:t>
            </w:r>
            <w:r w:rsidRPr="00525A91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 Нижнегорского района Республики Крым</w:t>
            </w:r>
          </w:p>
        </w:tc>
      </w:tr>
      <w:tr w:rsidR="006C5202" w:rsidRPr="00525A91" w:rsidTr="0076182C">
        <w:trPr>
          <w:trHeight w:val="68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6C1" w:rsidRPr="00525A91" w:rsidRDefault="00D246C1" w:rsidP="0076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A9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Основание для разработки </w:t>
            </w:r>
            <w:r w:rsidRPr="00525A91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25A9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6C1" w:rsidRPr="00525A91" w:rsidRDefault="00D246C1" w:rsidP="00D24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hyperlink r:id="rId10" w:history="1">
              <w:r w:rsidRPr="00525A9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28.03.1998 №</w:t>
            </w: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53-ФЗ «О воинской обязанности и военной службе» (с изменениями и дополнениями),</w:t>
            </w:r>
          </w:p>
          <w:p w:rsidR="00D246C1" w:rsidRPr="00525A91" w:rsidRDefault="00D246C1" w:rsidP="00D24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hyperlink r:id="rId11" w:history="1">
              <w:r w:rsidRPr="00525A9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06.10.2003 № 131-ФЗ </w:t>
            </w:r>
            <w:r w:rsidRPr="00525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общих принципах организации местного самоуправления в Российской Федерации»,</w:t>
            </w:r>
          </w:p>
          <w:p w:rsidR="00D246C1" w:rsidRPr="00525A91" w:rsidRDefault="00D246C1" w:rsidP="003A1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Устав муниципального образования </w:t>
            </w:r>
            <w:r w:rsidR="003A1A32"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Уваровское</w:t>
            </w: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Нижнегорского района Республики Крым.</w:t>
            </w:r>
          </w:p>
        </w:tc>
      </w:tr>
      <w:tr w:rsidR="006C5202" w:rsidRPr="00525A91" w:rsidTr="0076182C">
        <w:trPr>
          <w:trHeight w:val="68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6C1" w:rsidRPr="00525A91" w:rsidRDefault="00D246C1" w:rsidP="0076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25A91">
              <w:rPr>
                <w:rFonts w:ascii="Times New Roman" w:hAnsi="Times New Roman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DC" w:rsidRPr="00525A91" w:rsidRDefault="001C27DC" w:rsidP="001C27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A91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программы:</w:t>
            </w:r>
          </w:p>
          <w:p w:rsidR="001C27DC" w:rsidRPr="00525A91" w:rsidRDefault="001C27DC" w:rsidP="001C27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A9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первичного воинского учета с целью осуществления переданных полномочий Российской Федерации по первичному воинскому учету и эффективность бюджетных расходов на осуществление первичного воинского учета в </w:t>
            </w:r>
            <w:r w:rsidR="003A2D1B" w:rsidRPr="00525A91">
              <w:rPr>
                <w:rFonts w:ascii="Times New Roman" w:hAnsi="Times New Roman" w:cs="Times New Roman"/>
                <w:sz w:val="24"/>
                <w:szCs w:val="24"/>
              </w:rPr>
              <w:t>Уваровском</w:t>
            </w:r>
            <w:r w:rsidRPr="00525A9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Нижнегорского района Республики Крым.</w:t>
            </w:r>
          </w:p>
          <w:p w:rsidR="001C27DC" w:rsidRPr="00525A91" w:rsidRDefault="001C27DC" w:rsidP="001C27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7DC" w:rsidRPr="00525A91" w:rsidRDefault="001C27DC" w:rsidP="001C27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A91">
              <w:rPr>
                <w:rFonts w:ascii="Times New Roman" w:hAnsi="Times New Roman"/>
                <w:sz w:val="24"/>
                <w:szCs w:val="24"/>
              </w:rPr>
              <w:t>Задачи муниципальной программы:</w:t>
            </w:r>
          </w:p>
          <w:p w:rsidR="001C27DC" w:rsidRPr="00525A91" w:rsidRDefault="001C27DC" w:rsidP="001C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hAnsi="Times New Roman" w:cs="Times New Roman"/>
                <w:sz w:val="24"/>
                <w:szCs w:val="24"/>
              </w:rPr>
              <w:t>- повышение качества первичного воинского учета,</w:t>
            </w: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осуществляемого администрацией </w:t>
            </w:r>
            <w:r w:rsidR="003A2D1B"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Уваровского</w:t>
            </w: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Нижнегорского района Республики Крым в отношении граждан, проживающих или пребывающих на территории </w:t>
            </w:r>
            <w:r w:rsidR="003A2D1B"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Уваровского</w:t>
            </w: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Нижнегорского района Республики Крым;</w:t>
            </w:r>
          </w:p>
          <w:p w:rsidR="001C27DC" w:rsidRPr="00525A91" w:rsidRDefault="001C27DC" w:rsidP="001C27DC">
            <w:pPr>
              <w:pStyle w:val="aa"/>
              <w:rPr>
                <w:rFonts w:ascii="Times New Roman" w:hAnsi="Times New Roman" w:cs="Times New Roman"/>
              </w:rPr>
            </w:pPr>
            <w:r w:rsidRPr="00525A91">
              <w:rPr>
                <w:rFonts w:ascii="Times New Roman" w:hAnsi="Times New Roman" w:cs="Times New Roman"/>
              </w:rPr>
              <w:t>-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обороны и безопасности государства;</w:t>
            </w:r>
          </w:p>
          <w:p w:rsidR="001C27DC" w:rsidRPr="00525A91" w:rsidRDefault="001C27DC" w:rsidP="001C27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A91">
              <w:rPr>
                <w:rFonts w:ascii="Times New Roman" w:hAnsi="Times New Roman" w:cs="Times New Roman"/>
                <w:sz w:val="24"/>
                <w:szCs w:val="24"/>
              </w:rPr>
              <w:t xml:space="preserve">- постоянное обеспечение полноты и достоверности данных о количественном составе и качественном состоянии призывных и </w:t>
            </w:r>
            <w:r w:rsidRPr="00525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мобилизационных людских ресурсов;</w:t>
            </w:r>
          </w:p>
          <w:p w:rsidR="00F20415" w:rsidRPr="00525A91" w:rsidRDefault="001C27DC" w:rsidP="001C27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25A91">
              <w:rPr>
                <w:rFonts w:ascii="Times New Roman" w:hAnsi="Times New Roman" w:cs="Times New Roman"/>
                <w:sz w:val="24"/>
                <w:szCs w:val="24"/>
              </w:rPr>
              <w:t>- обеспечение результативности целевого характера использования федеральных средств в соответствии с утвержденными бюджетными ассигнованиями и лимитами бюджетных обязательств.</w:t>
            </w:r>
          </w:p>
        </w:tc>
      </w:tr>
      <w:tr w:rsidR="006C5202" w:rsidRPr="00525A91" w:rsidTr="0076182C">
        <w:trPr>
          <w:trHeight w:val="68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6C1" w:rsidRPr="00525A91" w:rsidRDefault="00D246C1" w:rsidP="00761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A91">
              <w:rPr>
                <w:rFonts w:ascii="Times New Roman" w:hAnsi="Times New Roman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6C1" w:rsidRPr="00525A91" w:rsidRDefault="00D246C1" w:rsidP="003A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A91">
              <w:rPr>
                <w:rFonts w:ascii="Times New Roman" w:hAnsi="Times New Roman"/>
                <w:sz w:val="24"/>
                <w:szCs w:val="24"/>
              </w:rPr>
              <w:t>202</w:t>
            </w:r>
            <w:r w:rsidR="003A1A32" w:rsidRPr="00525A91">
              <w:rPr>
                <w:rFonts w:ascii="Times New Roman" w:hAnsi="Times New Roman"/>
                <w:sz w:val="24"/>
                <w:szCs w:val="24"/>
              </w:rPr>
              <w:t>4</w:t>
            </w:r>
            <w:r w:rsidRPr="00525A91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3A1A32" w:rsidRPr="00525A91">
              <w:rPr>
                <w:rFonts w:ascii="Times New Roman" w:hAnsi="Times New Roman"/>
                <w:sz w:val="24"/>
                <w:szCs w:val="24"/>
              </w:rPr>
              <w:t>6</w:t>
            </w:r>
            <w:r w:rsidRPr="00525A91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6C5202" w:rsidRPr="00525A91" w:rsidTr="0076182C">
        <w:trPr>
          <w:trHeight w:val="68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6C1" w:rsidRPr="00525A91" w:rsidRDefault="00D246C1" w:rsidP="0076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A91">
              <w:rPr>
                <w:rFonts w:ascii="Times New Roman" w:hAnsi="Times New Roman"/>
                <w:sz w:val="24"/>
                <w:szCs w:val="24"/>
              </w:rPr>
              <w:t>Перечень основных мероприятий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15" w:rsidRPr="00525A91" w:rsidRDefault="00924A30" w:rsidP="00F204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A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20415" w:rsidRPr="00525A91">
              <w:rPr>
                <w:rFonts w:ascii="Times New Roman" w:hAnsi="Times New Roman" w:cs="Times New Roman"/>
                <w:sz w:val="24"/>
                <w:szCs w:val="24"/>
              </w:rPr>
              <w:t xml:space="preserve">существление первичного воинского учета граждан, пребывающих в запасе, и граждан, подлежащих призыву на военную службу, проживающих или пребывающих (более 3 месяцев) на территории </w:t>
            </w:r>
            <w:r w:rsidR="003A2D1B"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Уваровского</w:t>
            </w:r>
            <w:r w:rsidR="00F20415"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Нижнегорского</w:t>
            </w:r>
            <w:r w:rsidRPr="00525A91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Крым:</w:t>
            </w:r>
          </w:p>
          <w:p w:rsidR="00F20415" w:rsidRPr="00525A91" w:rsidRDefault="00F20415" w:rsidP="00F204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A91">
              <w:rPr>
                <w:rFonts w:ascii="Times New Roman" w:hAnsi="Times New Roman" w:cs="Times New Roman"/>
                <w:sz w:val="24"/>
                <w:szCs w:val="24"/>
              </w:rPr>
              <w:t>- оповещение граждан о вызовах в военный комиссариат и обеспечение их явки;</w:t>
            </w:r>
          </w:p>
          <w:p w:rsidR="00D246C1" w:rsidRPr="00525A91" w:rsidRDefault="00F20415" w:rsidP="00F204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A91">
              <w:rPr>
                <w:rFonts w:ascii="Times New Roman" w:hAnsi="Times New Roman" w:cs="Times New Roman"/>
                <w:sz w:val="24"/>
                <w:szCs w:val="24"/>
              </w:rPr>
              <w:t xml:space="preserve">- представление сведений о гражданах, пребывающих в запасе, проживающих на территории </w:t>
            </w:r>
            <w:r w:rsidR="003A2D1B"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Уваровского</w:t>
            </w: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Нижнегорского</w:t>
            </w:r>
            <w:r w:rsidRPr="00525A91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Крым по </w:t>
            </w:r>
            <w:r w:rsidR="00924A30" w:rsidRPr="00525A91">
              <w:rPr>
                <w:rFonts w:ascii="Times New Roman" w:hAnsi="Times New Roman" w:cs="Times New Roman"/>
                <w:sz w:val="24"/>
                <w:szCs w:val="24"/>
              </w:rPr>
              <w:t>запросу военного комиссариата.</w:t>
            </w:r>
          </w:p>
          <w:p w:rsidR="00924A30" w:rsidRPr="00525A91" w:rsidRDefault="00924A30" w:rsidP="00924A3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A91">
              <w:rPr>
                <w:rFonts w:ascii="Times New Roman" w:hAnsi="Times New Roman" w:cs="Times New Roman"/>
                <w:sz w:val="24"/>
                <w:szCs w:val="24"/>
              </w:rPr>
              <w:t xml:space="preserve">Целевое, эффективное, рациональное и своевременное расходование бюджетных средств, выделяемых на осуществление первичного воинского учета в </w:t>
            </w:r>
            <w:r w:rsidR="003A2D1B" w:rsidRPr="00525A91">
              <w:rPr>
                <w:rFonts w:ascii="Times New Roman" w:hAnsi="Times New Roman" w:cs="Times New Roman"/>
                <w:sz w:val="24"/>
                <w:szCs w:val="24"/>
              </w:rPr>
              <w:t>Уваровском</w:t>
            </w:r>
            <w:r w:rsidRPr="00525A9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Нижнегорского района Республики Крым</w:t>
            </w:r>
          </w:p>
        </w:tc>
      </w:tr>
      <w:tr w:rsidR="006C5202" w:rsidRPr="00525A91" w:rsidTr="0076182C">
        <w:trPr>
          <w:trHeight w:val="68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6C1" w:rsidRPr="00525A91" w:rsidRDefault="00D246C1" w:rsidP="0076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A91">
              <w:rPr>
                <w:rFonts w:ascii="Times New Roman" w:hAnsi="Times New Roman"/>
                <w:sz w:val="24"/>
                <w:szCs w:val="24"/>
              </w:rPr>
              <w:t>Объем финансового обеспечения муниципальной программы и источники финансирования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6C1" w:rsidRPr="00525A91" w:rsidRDefault="00D246C1" w:rsidP="0076182C">
            <w:pPr>
              <w:pStyle w:val="HTM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5A91">
              <w:rPr>
                <w:rFonts w:ascii="Times New Roman" w:hAnsi="Times New Roman"/>
                <w:sz w:val="24"/>
                <w:szCs w:val="24"/>
                <w:lang w:val="ru-RU"/>
              </w:rPr>
              <w:t>Объемы финансового обеспечения муниципальной программы:</w:t>
            </w:r>
          </w:p>
          <w:p w:rsidR="00F20415" w:rsidRPr="00525A91" w:rsidRDefault="00F20415" w:rsidP="00F20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</w:t>
            </w:r>
            <w:r w:rsidR="003A1A32"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– </w:t>
            </w:r>
            <w:r w:rsidR="0034275E"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346 777</w:t>
            </w: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руб.</w:t>
            </w:r>
          </w:p>
          <w:p w:rsidR="00F20415" w:rsidRPr="00525A91" w:rsidRDefault="003A1A32" w:rsidP="00F20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</w:t>
            </w:r>
            <w:r w:rsidR="00F20415"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– </w:t>
            </w:r>
            <w:r w:rsidR="00712AC6"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384 144</w:t>
            </w:r>
            <w:r w:rsidR="00F20415"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руб.</w:t>
            </w:r>
          </w:p>
          <w:p w:rsidR="00F20415" w:rsidRPr="00525A91" w:rsidRDefault="00F20415" w:rsidP="00F20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</w:t>
            </w:r>
            <w:r w:rsidR="003A1A32"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– </w:t>
            </w:r>
            <w:bookmarkStart w:id="0" w:name="_GoBack"/>
            <w:bookmarkEnd w:id="0"/>
            <w:r w:rsidR="00712AC6"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419 258</w:t>
            </w: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руб.</w:t>
            </w:r>
          </w:p>
          <w:p w:rsidR="00D246C1" w:rsidRPr="00525A91" w:rsidRDefault="00F20415" w:rsidP="00F20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</w:t>
            </w:r>
            <w:r w:rsidR="001D2B55"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 муниципальной п</w:t>
            </w: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рограммы –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округов.</w:t>
            </w:r>
          </w:p>
        </w:tc>
      </w:tr>
      <w:tr w:rsidR="00D246C1" w:rsidRPr="00525A91" w:rsidTr="0076182C">
        <w:trPr>
          <w:trHeight w:val="68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6C1" w:rsidRPr="00525A91" w:rsidRDefault="00D246C1" w:rsidP="00761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A91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55" w:rsidRPr="00525A91" w:rsidRDefault="001D2B55" w:rsidP="001D2B55">
            <w:pPr>
              <w:pStyle w:val="ab"/>
              <w:rPr>
                <w:rFonts w:ascii="Times New Roman" w:hAnsi="Times New Roman" w:cs="Times New Roman"/>
              </w:rPr>
            </w:pPr>
            <w:r w:rsidRPr="00525A91">
              <w:rPr>
                <w:rFonts w:ascii="Times New Roman" w:hAnsi="Times New Roman" w:cs="Times New Roman"/>
              </w:rPr>
              <w:t>Улучшение функционирования системы воинского учета:</w:t>
            </w:r>
          </w:p>
          <w:p w:rsidR="001D2B55" w:rsidRPr="00525A91" w:rsidRDefault="001D2B55" w:rsidP="001D2B55">
            <w:pPr>
              <w:pStyle w:val="ab"/>
              <w:rPr>
                <w:rFonts w:ascii="Times New Roman" w:hAnsi="Times New Roman" w:cs="Times New Roman"/>
              </w:rPr>
            </w:pPr>
            <w:r w:rsidRPr="00525A91">
              <w:rPr>
                <w:rFonts w:ascii="Times New Roman" w:hAnsi="Times New Roman" w:cs="Times New Roman"/>
              </w:rPr>
              <w:t>- уменьшение количества уклонистов от службы в Российской армии;</w:t>
            </w:r>
          </w:p>
          <w:p w:rsidR="001D2B55" w:rsidRPr="00525A91" w:rsidRDefault="001D2B55" w:rsidP="001D2B55">
            <w:pPr>
              <w:pStyle w:val="ab"/>
              <w:rPr>
                <w:rFonts w:ascii="Times New Roman" w:hAnsi="Times New Roman" w:cs="Times New Roman"/>
              </w:rPr>
            </w:pPr>
            <w:r w:rsidRPr="00525A91">
              <w:rPr>
                <w:rFonts w:ascii="Times New Roman" w:hAnsi="Times New Roman" w:cs="Times New Roman"/>
              </w:rPr>
              <w:t xml:space="preserve">- бронирование граждан на территории </w:t>
            </w:r>
            <w:r w:rsidR="003A2D1B" w:rsidRPr="00525A91">
              <w:rPr>
                <w:rFonts w:ascii="Times New Roman" w:hAnsi="Times New Roman" w:cs="Times New Roman"/>
              </w:rPr>
              <w:t>Уваровского</w:t>
            </w:r>
            <w:r w:rsidRPr="00525A91">
              <w:rPr>
                <w:rFonts w:ascii="Times New Roman" w:hAnsi="Times New Roman" w:cs="Times New Roman"/>
              </w:rPr>
              <w:t xml:space="preserve"> сельского поселения Нижнегорского района Республики Крым;</w:t>
            </w:r>
          </w:p>
          <w:p w:rsidR="001D2B55" w:rsidRPr="00525A91" w:rsidRDefault="001D2B55" w:rsidP="001D2B55">
            <w:pPr>
              <w:pStyle w:val="ab"/>
              <w:rPr>
                <w:rFonts w:ascii="Times New Roman" w:hAnsi="Times New Roman" w:cs="Times New Roman"/>
              </w:rPr>
            </w:pPr>
            <w:r w:rsidRPr="00525A91">
              <w:rPr>
                <w:rFonts w:ascii="Times New Roman" w:hAnsi="Times New Roman" w:cs="Times New Roman"/>
              </w:rPr>
              <w:t>- контроль, выявление и предоставление сведений в случаях неисполнения должностными лицами организаций и гражданами обязанностей по воинскому учету, мобилизационной подготовке и мобилизации.</w:t>
            </w:r>
          </w:p>
          <w:p w:rsidR="001D2B55" w:rsidRPr="00525A91" w:rsidRDefault="001D2B55" w:rsidP="001D2B55">
            <w:pPr>
              <w:pStyle w:val="ab"/>
              <w:rPr>
                <w:rFonts w:ascii="Times New Roman" w:hAnsi="Times New Roman" w:cs="Times New Roman"/>
              </w:rPr>
            </w:pPr>
            <w:r w:rsidRPr="00525A91">
              <w:rPr>
                <w:rFonts w:ascii="Times New Roman" w:hAnsi="Times New Roman" w:cs="Times New Roman"/>
              </w:rPr>
              <w:t xml:space="preserve">Целевое, эффективное, рациональное и своевременное расходование бюджетных средств, выделяемых на осуществление первичного воинского учета в </w:t>
            </w:r>
            <w:r w:rsidR="003A2D1B" w:rsidRPr="00525A91">
              <w:rPr>
                <w:rFonts w:ascii="Times New Roman" w:hAnsi="Times New Roman" w:cs="Times New Roman"/>
              </w:rPr>
              <w:t>Уваровском</w:t>
            </w:r>
            <w:r w:rsidRPr="00525A91">
              <w:rPr>
                <w:rFonts w:ascii="Times New Roman" w:hAnsi="Times New Roman" w:cs="Times New Roman"/>
              </w:rPr>
              <w:t xml:space="preserve"> сельском поселении Нижнегорского района Республики Крым:</w:t>
            </w:r>
          </w:p>
          <w:p w:rsidR="00D246C1" w:rsidRPr="00525A91" w:rsidRDefault="001D2B55" w:rsidP="001D2B55">
            <w:pPr>
              <w:pStyle w:val="HTM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5A91">
              <w:rPr>
                <w:rFonts w:ascii="Times New Roman" w:hAnsi="Times New Roman"/>
                <w:sz w:val="24"/>
                <w:szCs w:val="24"/>
                <w:lang w:val="ru-RU"/>
              </w:rPr>
              <w:t>- доля выплачиваемых объемов целевых средств на оплату труда, иные выплаты, взносы по обязательному социальному страхованию, закупку товаров, работ и услуг для материально технического обеспечения деятельности от запланированных средств на уровне 100 процентов по итогам года.</w:t>
            </w:r>
          </w:p>
        </w:tc>
      </w:tr>
    </w:tbl>
    <w:p w:rsidR="0048563E" w:rsidRPr="00525A91" w:rsidRDefault="0048563E" w:rsidP="004856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39E" w:rsidRPr="00525A91" w:rsidRDefault="0041039E" w:rsidP="00C83E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039E" w:rsidRPr="00525A91" w:rsidRDefault="0041039E" w:rsidP="00C83E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3E57" w:rsidRPr="00525A91" w:rsidRDefault="00C83E57" w:rsidP="00C83E5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25A91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Характеристика задач, решение котор</w:t>
      </w:r>
      <w:r w:rsidR="00F20415" w:rsidRPr="00525A91"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Pr="00525A91">
        <w:rPr>
          <w:rFonts w:ascii="Times New Roman" w:hAnsi="Times New Roman" w:cs="Times New Roman"/>
          <w:b/>
          <w:bCs/>
          <w:sz w:val="24"/>
          <w:szCs w:val="24"/>
        </w:rPr>
        <w:t xml:space="preserve"> осуществляется путем реализации </w:t>
      </w:r>
      <w:r w:rsidR="00F20415" w:rsidRPr="00525A91">
        <w:rPr>
          <w:rFonts w:ascii="Times New Roman" w:hAnsi="Times New Roman" w:cs="Times New Roman"/>
          <w:b/>
          <w:bCs/>
          <w:sz w:val="24"/>
          <w:szCs w:val="24"/>
        </w:rPr>
        <w:t>муниципальной п</w:t>
      </w:r>
      <w:r w:rsidRPr="00525A91">
        <w:rPr>
          <w:rFonts w:ascii="Times New Roman" w:hAnsi="Times New Roman" w:cs="Times New Roman"/>
          <w:b/>
          <w:bCs/>
          <w:sz w:val="24"/>
          <w:szCs w:val="24"/>
        </w:rPr>
        <w:t>рограммы</w:t>
      </w:r>
    </w:p>
    <w:p w:rsidR="00824847" w:rsidRPr="00525A91" w:rsidRDefault="00824847" w:rsidP="0082484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Полномочия Российской Федерации на осуществление воинского учета в поселениях, муниципальных и городских округах, на территориях которых отсутствуют структурные подразделения военных комиссариатов, переданы Администрации </w:t>
      </w:r>
      <w:r w:rsidR="003A2D1B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Уваровского</w:t>
      </w: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Нижнегорского района Республики Крым</w:t>
      </w:r>
      <w:r w:rsidRPr="00525A91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от 28.03.1998 №</w:t>
      </w:r>
      <w:r w:rsidR="006B105F" w:rsidRPr="00525A9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25A91">
        <w:rPr>
          <w:rFonts w:ascii="Times New Roman" w:hAnsi="Times New Roman" w:cs="Times New Roman"/>
          <w:sz w:val="24"/>
          <w:szCs w:val="24"/>
        </w:rPr>
        <w:t>53-ФЗ «О воинской обязанности и военной службе» (с изменениями и дополнениями) и включают в себя обязанности:</w:t>
      </w:r>
    </w:p>
    <w:p w:rsidR="006D7D72" w:rsidRPr="00525A91" w:rsidRDefault="00824847" w:rsidP="0082484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D7D72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сбор, хранение и обработку сведений, содержащихся в документах первичного воинского </w:t>
      </w:r>
      <w:r w:rsidR="002F6332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учета, в порядке, установленном </w:t>
      </w:r>
      <w:hyperlink r:id="rId12" w:anchor="dst100037" w:history="1">
        <w:r w:rsidR="006D7D72" w:rsidRPr="00525A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="00821E79" w:rsidRPr="00525A91">
        <w:t xml:space="preserve"> </w:t>
      </w:r>
      <w:r w:rsidR="006D7D72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="002F6332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области персональных данных и </w:t>
      </w:r>
      <w:hyperlink r:id="rId13" w:anchor="dst100099" w:history="1">
        <w:r w:rsidR="006D7D72" w:rsidRPr="00525A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Положением</w:t>
        </w:r>
      </w:hyperlink>
      <w:r w:rsidR="00821E79" w:rsidRPr="00525A91">
        <w:t xml:space="preserve"> </w:t>
      </w:r>
      <w:r w:rsidR="006D7D72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воинском учете. Состав сведений, содержащихся в документах первичного воинского учета, и форма учета таких сведений определяются</w:t>
      </w:r>
      <w:r w:rsidR="00821E79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anchor="dst100085" w:history="1">
        <w:r w:rsidR="006D7D72" w:rsidRPr="00525A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Положением</w:t>
        </w:r>
      </w:hyperlink>
      <w:r w:rsidR="00821E79" w:rsidRPr="00525A91">
        <w:t xml:space="preserve"> </w:t>
      </w:r>
      <w:r w:rsidR="006D7D72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воинском учете;</w:t>
      </w:r>
    </w:p>
    <w:p w:rsidR="006D7D72" w:rsidRPr="00525A91" w:rsidRDefault="00824847" w:rsidP="0082484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A91">
        <w:rPr>
          <w:rFonts w:ascii="Times New Roman" w:hAnsi="Times New Roman" w:cs="Times New Roman"/>
          <w:sz w:val="24"/>
          <w:szCs w:val="24"/>
        </w:rPr>
        <w:t xml:space="preserve">- </w:t>
      </w:r>
      <w:hyperlink r:id="rId15" w:anchor="dst100104" w:history="1">
        <w:r w:rsidR="006D7D72" w:rsidRPr="00525A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поддерживать</w:t>
        </w:r>
      </w:hyperlink>
      <w:r w:rsidR="00821E79" w:rsidRPr="00525A91">
        <w:t xml:space="preserve"> </w:t>
      </w:r>
      <w:r w:rsidR="006D7D72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содержащиеся в документах первичного воинского учета, в актуальном состоянии и обеспечивать поддержание в актуальном состоянии сведений, содержащихся в документах воинского учета. При этом информация об изменении сведений, содержащихся в документах воинского учета, должна направляться в военный комиссариат в двухнедельный срок со дня ее получения;</w:t>
      </w:r>
    </w:p>
    <w:p w:rsidR="006D7D72" w:rsidRPr="00525A91" w:rsidRDefault="006B105F" w:rsidP="0082484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D7D72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направлять в двухнедельный срок по запросам военных комиссариатов необходимые для занесения в документы воинского учета сведения о гражданах, поступающих на воинский учет, состоящих на воинском учете, а также не состоящих, но обязанных состоять на воинском учете;</w:t>
      </w:r>
    </w:p>
    <w:p w:rsidR="006D7D72" w:rsidRPr="00525A91" w:rsidRDefault="006B105F" w:rsidP="0082484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A91">
        <w:rPr>
          <w:rFonts w:ascii="Times New Roman" w:hAnsi="Times New Roman" w:cs="Times New Roman"/>
          <w:sz w:val="24"/>
          <w:szCs w:val="24"/>
        </w:rPr>
        <w:t xml:space="preserve">- </w:t>
      </w:r>
      <w:hyperlink r:id="rId16" w:anchor="dst100109" w:history="1">
        <w:r w:rsidR="006D7D72" w:rsidRPr="00525A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организовывать</w:t>
        </w:r>
      </w:hyperlink>
      <w:r w:rsidR="00821E79" w:rsidRPr="00525A91">
        <w:t xml:space="preserve"> </w:t>
      </w:r>
      <w:r w:rsidR="006D7D72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обеспечивать постановку на воинский учет, снятие с воинского учета и внесение изменений в документы воинского учета граждан, обязанных состоять на воинском учете, при их переезде на новое место жительства и (или) место пребывания, в том числе не подтвержденные регистрацией по месту жительства и (или) месту пребывания, либо выезде из Российской Федерации на срок более шести месяцев или въезде в Российскую Федерацию;</w:t>
      </w:r>
    </w:p>
    <w:p w:rsidR="006D7D72" w:rsidRPr="00525A91" w:rsidRDefault="006B105F" w:rsidP="0082484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D7D72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сбор информации о прохождении гражданами медицинского обследования при первоначальной постановке на воинский учет, призыве или поступлении на военную службу по контракту, поступлении в мобилизационный людской резерв, поступлении в военные профессиональные образовательные организации и военные образовательные организации высшего образования, призыве на военные сборы, медицинского освидетельствования ранее признанных ограниченно годными к военной службе по состоянию здоровья;</w:t>
      </w:r>
    </w:p>
    <w:p w:rsidR="006D7D72" w:rsidRPr="00525A91" w:rsidRDefault="006B105F" w:rsidP="0082484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D7D72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в военный комиссариат ежегодно до 1 октября списки граждан мужского пола, достигших возраста 15 лет, и граждан мужского пола, достигших возраста 16 лет, а до 1 ноября - списки граждан мужского пола, подлежащих первоначальной постановке на вои</w:t>
      </w:r>
      <w:r w:rsidR="002F6332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нский учет в следующем году, по </w:t>
      </w:r>
      <w:hyperlink r:id="rId17" w:anchor="dst250" w:history="1">
        <w:r w:rsidR="006D7D72" w:rsidRPr="00525A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</w:t>
        </w:r>
      </w:hyperlink>
      <w:r w:rsidR="006D7D72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установленной Положением о воинском учете;</w:t>
      </w:r>
    </w:p>
    <w:p w:rsidR="006D7D72" w:rsidRPr="00525A91" w:rsidRDefault="006B105F" w:rsidP="0082484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D7D72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и обеспечивать своевременное оповещение граждан о вызовах (повестках) военных комиссариатов;</w:t>
      </w:r>
    </w:p>
    <w:p w:rsidR="006D7D72" w:rsidRPr="00525A91" w:rsidRDefault="006B105F" w:rsidP="0082484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D7D72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прием граждан по вопросам воинского учета.</w:t>
      </w:r>
    </w:p>
    <w:p w:rsidR="006D7D72" w:rsidRPr="00525A91" w:rsidRDefault="006D7D72" w:rsidP="00824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63E" w:rsidRPr="00525A91" w:rsidRDefault="0048563E" w:rsidP="00C83E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5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F20415" w:rsidRPr="00525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ц</w:t>
      </w:r>
      <w:r w:rsidRPr="00525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ели и задачи </w:t>
      </w:r>
      <w:r w:rsidR="00F20415" w:rsidRPr="00525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п</w:t>
      </w:r>
      <w:r w:rsidRPr="00525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рограммы</w:t>
      </w:r>
    </w:p>
    <w:p w:rsidR="00AF18DA" w:rsidRPr="00525A91" w:rsidRDefault="00C83E57" w:rsidP="00C83E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5A91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F20415" w:rsidRPr="00525A91">
        <w:rPr>
          <w:rFonts w:ascii="Times New Roman" w:hAnsi="Times New Roman" w:cs="Times New Roman"/>
          <w:sz w:val="24"/>
          <w:szCs w:val="24"/>
        </w:rPr>
        <w:t>муниципальной п</w:t>
      </w:r>
      <w:r w:rsidRPr="00525A91">
        <w:rPr>
          <w:rFonts w:ascii="Times New Roman" w:hAnsi="Times New Roman" w:cs="Times New Roman"/>
          <w:sz w:val="24"/>
          <w:szCs w:val="24"/>
        </w:rPr>
        <w:t xml:space="preserve">рограммы </w:t>
      </w:r>
      <w:r w:rsidR="00AF18DA" w:rsidRPr="00525A91">
        <w:rPr>
          <w:rFonts w:ascii="Times New Roman" w:hAnsi="Times New Roman" w:cs="Times New Roman"/>
          <w:sz w:val="24"/>
          <w:szCs w:val="24"/>
        </w:rPr>
        <w:t xml:space="preserve">является обеспечение первичного воинского учета в </w:t>
      </w:r>
      <w:r w:rsidR="003A2D1B" w:rsidRPr="00525A91">
        <w:rPr>
          <w:rFonts w:ascii="Times New Roman" w:hAnsi="Times New Roman" w:cs="Times New Roman"/>
          <w:sz w:val="24"/>
          <w:szCs w:val="24"/>
        </w:rPr>
        <w:t>Уваровском</w:t>
      </w:r>
      <w:r w:rsidR="00AF18DA" w:rsidRPr="00525A91">
        <w:rPr>
          <w:rFonts w:ascii="Times New Roman" w:hAnsi="Times New Roman" w:cs="Times New Roman"/>
          <w:sz w:val="24"/>
          <w:szCs w:val="24"/>
        </w:rPr>
        <w:t xml:space="preserve"> сельском поселении Нижнегорского района Республики Крым с целью </w:t>
      </w:r>
      <w:r w:rsidR="009B5FD7" w:rsidRPr="00525A91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AF18DA" w:rsidRPr="00525A91">
        <w:rPr>
          <w:rFonts w:ascii="Times New Roman" w:hAnsi="Times New Roman" w:cs="Times New Roman"/>
          <w:sz w:val="24"/>
          <w:szCs w:val="24"/>
        </w:rPr>
        <w:t xml:space="preserve">переданных полномочий Российской Федерации по </w:t>
      </w:r>
      <w:r w:rsidR="005C5793" w:rsidRPr="00525A91">
        <w:rPr>
          <w:rFonts w:ascii="Times New Roman" w:hAnsi="Times New Roman" w:cs="Times New Roman"/>
          <w:sz w:val="24"/>
          <w:szCs w:val="24"/>
        </w:rPr>
        <w:t xml:space="preserve">осуществлению </w:t>
      </w:r>
      <w:r w:rsidR="00AF18DA" w:rsidRPr="00525A91">
        <w:rPr>
          <w:rFonts w:ascii="Times New Roman" w:hAnsi="Times New Roman" w:cs="Times New Roman"/>
          <w:sz w:val="24"/>
          <w:szCs w:val="24"/>
        </w:rPr>
        <w:t>первично</w:t>
      </w:r>
      <w:r w:rsidR="005C5793" w:rsidRPr="00525A91">
        <w:rPr>
          <w:rFonts w:ascii="Times New Roman" w:hAnsi="Times New Roman" w:cs="Times New Roman"/>
          <w:sz w:val="24"/>
          <w:szCs w:val="24"/>
        </w:rPr>
        <w:t>го</w:t>
      </w:r>
      <w:r w:rsidR="00AF18DA" w:rsidRPr="00525A91">
        <w:rPr>
          <w:rFonts w:ascii="Times New Roman" w:hAnsi="Times New Roman" w:cs="Times New Roman"/>
          <w:sz w:val="24"/>
          <w:szCs w:val="24"/>
        </w:rPr>
        <w:t xml:space="preserve"> воинско</w:t>
      </w:r>
      <w:r w:rsidR="005C5793" w:rsidRPr="00525A91">
        <w:rPr>
          <w:rFonts w:ascii="Times New Roman" w:hAnsi="Times New Roman" w:cs="Times New Roman"/>
          <w:sz w:val="24"/>
          <w:szCs w:val="24"/>
        </w:rPr>
        <w:t>го</w:t>
      </w:r>
      <w:r w:rsidR="00AF18DA" w:rsidRPr="00525A91">
        <w:rPr>
          <w:rFonts w:ascii="Times New Roman" w:hAnsi="Times New Roman" w:cs="Times New Roman"/>
          <w:sz w:val="24"/>
          <w:szCs w:val="24"/>
        </w:rPr>
        <w:t xml:space="preserve"> учет</w:t>
      </w:r>
      <w:r w:rsidR="005C5793" w:rsidRPr="00525A91">
        <w:rPr>
          <w:rFonts w:ascii="Times New Roman" w:hAnsi="Times New Roman" w:cs="Times New Roman"/>
          <w:sz w:val="24"/>
          <w:szCs w:val="24"/>
        </w:rPr>
        <w:t>а</w:t>
      </w:r>
      <w:r w:rsidR="006B105F" w:rsidRPr="00525A91">
        <w:rPr>
          <w:rFonts w:ascii="Times New Roman" w:hAnsi="Times New Roman" w:cs="Times New Roman"/>
          <w:sz w:val="24"/>
          <w:szCs w:val="24"/>
        </w:rPr>
        <w:t>.</w:t>
      </w:r>
    </w:p>
    <w:p w:rsidR="00C83E57" w:rsidRPr="00525A91" w:rsidRDefault="00AF18DA" w:rsidP="00AF18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5A91">
        <w:rPr>
          <w:rFonts w:ascii="Times New Roman" w:hAnsi="Times New Roman" w:cs="Times New Roman"/>
          <w:sz w:val="24"/>
          <w:szCs w:val="24"/>
        </w:rPr>
        <w:tab/>
      </w:r>
      <w:r w:rsidR="00C83E57" w:rsidRPr="00525A91">
        <w:rPr>
          <w:rFonts w:ascii="Times New Roman" w:hAnsi="Times New Roman" w:cs="Times New Roman"/>
          <w:sz w:val="24"/>
          <w:szCs w:val="24"/>
        </w:rPr>
        <w:t xml:space="preserve">Полноценное и своевременное обеспечение деятельности </w:t>
      </w:r>
      <w:r w:rsidRPr="00525A9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3A2D1B" w:rsidRPr="00525A91">
        <w:rPr>
          <w:rFonts w:ascii="Times New Roman" w:hAnsi="Times New Roman" w:cs="Times New Roman"/>
          <w:sz w:val="24"/>
          <w:szCs w:val="24"/>
        </w:rPr>
        <w:t>Уваровского</w:t>
      </w:r>
      <w:r w:rsidRPr="00525A91">
        <w:rPr>
          <w:rFonts w:ascii="Times New Roman" w:hAnsi="Times New Roman" w:cs="Times New Roman"/>
          <w:sz w:val="24"/>
          <w:szCs w:val="24"/>
        </w:rPr>
        <w:t xml:space="preserve"> сельского поселения Нижнегорского района Республики Крым </w:t>
      </w:r>
      <w:r w:rsidR="00C82C36" w:rsidRPr="00525A91">
        <w:rPr>
          <w:rFonts w:ascii="Times New Roman" w:hAnsi="Times New Roman" w:cs="Times New Roman"/>
          <w:sz w:val="24"/>
          <w:szCs w:val="24"/>
        </w:rPr>
        <w:t xml:space="preserve">(далее - «Администрация») </w:t>
      </w:r>
      <w:r w:rsidRPr="00525A91">
        <w:rPr>
          <w:rFonts w:ascii="Times New Roman" w:hAnsi="Times New Roman" w:cs="Times New Roman"/>
          <w:sz w:val="24"/>
          <w:szCs w:val="24"/>
        </w:rPr>
        <w:t>по осуществлению первичного воинского учета</w:t>
      </w:r>
      <w:r w:rsidR="00C83E57" w:rsidRPr="00525A91">
        <w:rPr>
          <w:rFonts w:ascii="Times New Roman" w:hAnsi="Times New Roman" w:cs="Times New Roman"/>
          <w:sz w:val="24"/>
          <w:szCs w:val="24"/>
        </w:rPr>
        <w:t xml:space="preserve"> в настоящее время невозможно без решения проблем материально-технического и ресурсного обеспечения.</w:t>
      </w:r>
    </w:p>
    <w:p w:rsidR="00C83E57" w:rsidRPr="00525A91" w:rsidRDefault="00C83E57" w:rsidP="00C83E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5A91">
        <w:rPr>
          <w:rFonts w:ascii="Times New Roman" w:hAnsi="Times New Roman" w:cs="Times New Roman"/>
          <w:sz w:val="24"/>
          <w:szCs w:val="24"/>
        </w:rPr>
        <w:t xml:space="preserve">Для увеличения эффективности деятельности необходимо создать оптимальные условия для работы. Необходимо внедрение и использование современных методов организации труда и схем внедрения делопроизводства для быстрого принятия решений и исполнения полномочий. </w:t>
      </w:r>
      <w:r w:rsidRPr="00525A91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Использование современных технологий и обеспеченность необходимым оборудованием является важнейшим аспектом и необходимым условием для повышения уровня работы. Развитие указанного направления будет способствовать повышению качества выполнения </w:t>
      </w:r>
      <w:r w:rsidR="00307046" w:rsidRPr="00525A91">
        <w:rPr>
          <w:rFonts w:ascii="Times New Roman" w:hAnsi="Times New Roman" w:cs="Times New Roman"/>
          <w:sz w:val="24"/>
          <w:szCs w:val="24"/>
        </w:rPr>
        <w:t>переданных</w:t>
      </w:r>
      <w:r w:rsidRPr="00525A91">
        <w:rPr>
          <w:rFonts w:ascii="Times New Roman" w:hAnsi="Times New Roman" w:cs="Times New Roman"/>
          <w:sz w:val="24"/>
          <w:szCs w:val="24"/>
        </w:rPr>
        <w:t xml:space="preserve"> полномочий, а также приведет к повышению доверия и открытости.</w:t>
      </w:r>
    </w:p>
    <w:p w:rsidR="00B7677D" w:rsidRPr="00525A91" w:rsidRDefault="00C83E57" w:rsidP="003C11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A91">
        <w:rPr>
          <w:rFonts w:ascii="Times New Roman" w:hAnsi="Times New Roman" w:cs="Times New Roman"/>
          <w:sz w:val="24"/>
          <w:szCs w:val="24"/>
        </w:rPr>
        <w:t>Основн</w:t>
      </w:r>
      <w:r w:rsidR="00AF18DA" w:rsidRPr="00525A91">
        <w:rPr>
          <w:rFonts w:ascii="Times New Roman" w:hAnsi="Times New Roman" w:cs="Times New Roman"/>
          <w:sz w:val="24"/>
          <w:szCs w:val="24"/>
        </w:rPr>
        <w:t>ой задачей</w:t>
      </w:r>
      <w:r w:rsidR="00821E79" w:rsidRPr="00525A91">
        <w:rPr>
          <w:rFonts w:ascii="Times New Roman" w:hAnsi="Times New Roman" w:cs="Times New Roman"/>
          <w:sz w:val="24"/>
          <w:szCs w:val="24"/>
        </w:rPr>
        <w:t xml:space="preserve"> </w:t>
      </w:r>
      <w:r w:rsidR="001D2B55" w:rsidRPr="00525A91">
        <w:rPr>
          <w:rFonts w:ascii="Times New Roman" w:hAnsi="Times New Roman" w:cs="Times New Roman"/>
          <w:sz w:val="24"/>
          <w:szCs w:val="24"/>
        </w:rPr>
        <w:t>муниципальной п</w:t>
      </w:r>
      <w:r w:rsidRPr="00525A91">
        <w:rPr>
          <w:rFonts w:ascii="Times New Roman" w:hAnsi="Times New Roman" w:cs="Times New Roman"/>
          <w:sz w:val="24"/>
          <w:szCs w:val="24"/>
        </w:rPr>
        <w:t>рограммы явля</w:t>
      </w:r>
      <w:r w:rsidR="00AF18DA" w:rsidRPr="00525A91">
        <w:rPr>
          <w:rFonts w:ascii="Times New Roman" w:hAnsi="Times New Roman" w:cs="Times New Roman"/>
          <w:sz w:val="24"/>
          <w:szCs w:val="24"/>
        </w:rPr>
        <w:t>е</w:t>
      </w:r>
      <w:r w:rsidRPr="00525A91">
        <w:rPr>
          <w:rFonts w:ascii="Times New Roman" w:hAnsi="Times New Roman" w:cs="Times New Roman"/>
          <w:sz w:val="24"/>
          <w:szCs w:val="24"/>
        </w:rPr>
        <w:t>тся</w:t>
      </w:r>
      <w:r w:rsidR="00AF18DA" w:rsidRPr="00525A91">
        <w:rPr>
          <w:rFonts w:ascii="Times New Roman" w:hAnsi="Times New Roman" w:cs="Times New Roman"/>
          <w:sz w:val="24"/>
          <w:szCs w:val="24"/>
        </w:rPr>
        <w:t xml:space="preserve"> повышение качества п</w:t>
      </w:r>
      <w:hyperlink r:id="rId18" w:anchor="dst100002" w:history="1">
        <w:r w:rsidR="00AF18DA" w:rsidRPr="00525A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ервичного воинского учет</w:t>
        </w:r>
      </w:hyperlink>
      <w:r w:rsidR="00AF18DA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осуществляемого </w:t>
      </w:r>
      <w:r w:rsidR="00C82C36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F18DA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дминистрацией в отношении граждан, проживающих или пребывающих на территории </w:t>
      </w:r>
      <w:r w:rsidR="003A2D1B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Уваровского</w:t>
      </w:r>
      <w:r w:rsidR="00AF18DA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Нижнегорского района Республики Крым</w:t>
      </w:r>
      <w:r w:rsidR="003C110F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; а</w:t>
      </w:r>
      <w:r w:rsidR="003C110F" w:rsidRPr="00525A91">
        <w:rPr>
          <w:rFonts w:ascii="Times New Roman" w:hAnsi="Times New Roman" w:cs="Times New Roman"/>
          <w:sz w:val="24"/>
          <w:szCs w:val="24"/>
        </w:rPr>
        <w:t>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обороны и безопасности государства; постоянное обеспечение полноты и достоверности данных о количественном составе и качественном состоянии призывных и мобилизационных людских ресурсов</w:t>
      </w:r>
      <w:r w:rsidR="001C27DC" w:rsidRPr="00525A91">
        <w:rPr>
          <w:rFonts w:ascii="Times New Roman" w:hAnsi="Times New Roman" w:cs="Times New Roman"/>
          <w:sz w:val="24"/>
          <w:szCs w:val="24"/>
        </w:rPr>
        <w:t>, а так же обеспечение результативности целевого характера использования федеральных средств в соответствии с утвержденными бюджетными ассигнованиями и лимитами бюджетных обязательств.</w:t>
      </w:r>
    </w:p>
    <w:p w:rsidR="001C27DC" w:rsidRPr="00525A91" w:rsidRDefault="001C27DC" w:rsidP="003C11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63E" w:rsidRPr="00525A91" w:rsidRDefault="0048563E" w:rsidP="00B7677D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5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F20415" w:rsidRPr="00525A91">
        <w:rPr>
          <w:rFonts w:ascii="Times New Roman" w:hAnsi="Times New Roman"/>
          <w:b/>
          <w:sz w:val="24"/>
          <w:szCs w:val="24"/>
        </w:rPr>
        <w:t>Перечень мероприятий муниципальной программы</w:t>
      </w:r>
      <w:r w:rsidRPr="00525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A6A87" w:rsidRPr="00525A91" w:rsidRDefault="00E93E04" w:rsidP="00E93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A91">
        <w:rPr>
          <w:rFonts w:ascii="Times New Roman" w:hAnsi="Times New Roman" w:cs="Times New Roman"/>
          <w:sz w:val="24"/>
          <w:szCs w:val="24"/>
        </w:rPr>
        <w:t xml:space="preserve">Мероприятия по реализации </w:t>
      </w:r>
      <w:r w:rsidR="00F20415" w:rsidRPr="00525A91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525A91">
        <w:rPr>
          <w:rFonts w:ascii="Times New Roman" w:hAnsi="Times New Roman" w:cs="Times New Roman"/>
          <w:sz w:val="24"/>
          <w:szCs w:val="24"/>
        </w:rPr>
        <w:t>направлен</w:t>
      </w:r>
      <w:r w:rsidR="00681B22" w:rsidRPr="00525A91">
        <w:rPr>
          <w:rFonts w:ascii="Times New Roman" w:hAnsi="Times New Roman" w:cs="Times New Roman"/>
          <w:sz w:val="24"/>
          <w:szCs w:val="24"/>
        </w:rPr>
        <w:t xml:space="preserve">ы на </w:t>
      </w:r>
      <w:r w:rsidRPr="00525A91">
        <w:rPr>
          <w:rFonts w:ascii="Times New Roman" w:hAnsi="Times New Roman" w:cs="Times New Roman"/>
          <w:sz w:val="24"/>
          <w:szCs w:val="24"/>
        </w:rPr>
        <w:t>организаци</w:t>
      </w:r>
      <w:r w:rsidR="00681B22" w:rsidRPr="00525A91">
        <w:rPr>
          <w:rFonts w:ascii="Times New Roman" w:hAnsi="Times New Roman" w:cs="Times New Roman"/>
          <w:sz w:val="24"/>
          <w:szCs w:val="24"/>
        </w:rPr>
        <w:t>ю</w:t>
      </w:r>
      <w:r w:rsidRPr="00525A91">
        <w:rPr>
          <w:rFonts w:ascii="Times New Roman" w:hAnsi="Times New Roman" w:cs="Times New Roman"/>
          <w:sz w:val="24"/>
          <w:szCs w:val="24"/>
        </w:rPr>
        <w:t xml:space="preserve"> и обеспечение осуществления первичного воинского учета и бронирование граждан, проживающих на территории </w:t>
      </w:r>
      <w:r w:rsidR="003A2D1B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Уваровского</w:t>
      </w: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Нижнегорского</w:t>
      </w:r>
      <w:r w:rsidRPr="00525A91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  <w:r w:rsidR="007A6A87" w:rsidRPr="00525A91">
        <w:rPr>
          <w:rFonts w:ascii="Times New Roman" w:hAnsi="Times New Roman" w:cs="Times New Roman"/>
          <w:sz w:val="24"/>
          <w:szCs w:val="24"/>
        </w:rPr>
        <w:t xml:space="preserve">, а так же на целевое, эффективное, рациональное и своевременное расходование бюджетных средств, выделяемых на осуществление первичного воинского учета в </w:t>
      </w:r>
      <w:r w:rsidR="003A2D1B" w:rsidRPr="00525A91">
        <w:rPr>
          <w:rFonts w:ascii="Times New Roman" w:hAnsi="Times New Roman" w:cs="Times New Roman"/>
          <w:sz w:val="24"/>
          <w:szCs w:val="24"/>
        </w:rPr>
        <w:t>Уваровском</w:t>
      </w:r>
      <w:r w:rsidR="007A6A87" w:rsidRPr="00525A91">
        <w:rPr>
          <w:rFonts w:ascii="Times New Roman" w:hAnsi="Times New Roman" w:cs="Times New Roman"/>
          <w:sz w:val="24"/>
          <w:szCs w:val="24"/>
        </w:rPr>
        <w:t xml:space="preserve"> сельском поселении Нижнегорского района Республики Крым.</w:t>
      </w:r>
    </w:p>
    <w:p w:rsidR="00F20415" w:rsidRPr="00525A91" w:rsidRDefault="00F20415" w:rsidP="00F204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5A91">
        <w:rPr>
          <w:rFonts w:ascii="Times New Roman" w:hAnsi="Times New Roman"/>
          <w:sz w:val="24"/>
          <w:szCs w:val="24"/>
        </w:rPr>
        <w:t xml:space="preserve">В процессе реализации программных мероприятий в соответствии с бюджетом </w:t>
      </w:r>
      <w:r w:rsidR="003A2D1B" w:rsidRPr="00525A91">
        <w:rPr>
          <w:rFonts w:ascii="Times New Roman" w:hAnsi="Times New Roman"/>
          <w:kern w:val="2"/>
          <w:sz w:val="24"/>
          <w:szCs w:val="24"/>
        </w:rPr>
        <w:t>Уваровского</w:t>
      </w:r>
      <w:r w:rsidRPr="00525A91">
        <w:rPr>
          <w:rFonts w:ascii="Times New Roman" w:hAnsi="Times New Roman"/>
          <w:kern w:val="2"/>
          <w:sz w:val="24"/>
          <w:szCs w:val="24"/>
        </w:rPr>
        <w:t xml:space="preserve"> сельского поселения Нижнегорского района Республики Крым</w:t>
      </w:r>
      <w:r w:rsidRPr="00525A91">
        <w:rPr>
          <w:rFonts w:ascii="Times New Roman" w:hAnsi="Times New Roman"/>
          <w:sz w:val="24"/>
          <w:szCs w:val="24"/>
        </w:rPr>
        <w:t xml:space="preserve"> на соответствующие финансовые годы они могут корректироваться.</w:t>
      </w:r>
    </w:p>
    <w:p w:rsidR="001C27DC" w:rsidRPr="00525A91" w:rsidRDefault="001C27DC" w:rsidP="001C27DC">
      <w:pPr>
        <w:pStyle w:val="a9"/>
        <w:ind w:firstLine="708"/>
        <w:rPr>
          <w:rFonts w:ascii="Times New Roman" w:hAnsi="Times New Roman"/>
          <w:sz w:val="24"/>
          <w:szCs w:val="24"/>
        </w:rPr>
      </w:pPr>
      <w:r w:rsidRPr="00525A91">
        <w:rPr>
          <w:rFonts w:ascii="Times New Roman" w:hAnsi="Times New Roman"/>
          <w:sz w:val="24"/>
          <w:szCs w:val="24"/>
        </w:rPr>
        <w:t>Перечень основных мероприятий муниципальной программы представлен в Приложении № 1 к муниципальной программе.</w:t>
      </w:r>
    </w:p>
    <w:p w:rsidR="00681B22" w:rsidRPr="00525A91" w:rsidRDefault="00681B22" w:rsidP="00E93E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0415" w:rsidRPr="00525A91" w:rsidRDefault="00F20415" w:rsidP="00F20415">
      <w:pPr>
        <w:suppressAutoHyphens/>
        <w:autoSpaceDE w:val="0"/>
        <w:spacing w:after="0" w:line="240" w:lineRule="auto"/>
        <w:ind w:left="720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525A91">
        <w:rPr>
          <w:rFonts w:ascii="Times New Roman" w:hAnsi="Times New Roman"/>
          <w:b/>
          <w:sz w:val="24"/>
          <w:szCs w:val="24"/>
        </w:rPr>
        <w:t xml:space="preserve">4. </w:t>
      </w:r>
      <w:r w:rsidRPr="00525A91">
        <w:rPr>
          <w:rFonts w:ascii="Times New Roman" w:hAnsi="Times New Roman"/>
          <w:b/>
          <w:sz w:val="24"/>
          <w:szCs w:val="24"/>
          <w:lang w:eastAsia="ru-RU"/>
        </w:rPr>
        <w:t>Сроки и этапы реализации муниципальной программы</w:t>
      </w:r>
    </w:p>
    <w:p w:rsidR="00F20415" w:rsidRPr="00525A91" w:rsidRDefault="00F20415" w:rsidP="00F20415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525A91">
        <w:rPr>
          <w:rFonts w:ascii="Times New Roman" w:hAnsi="Times New Roman"/>
          <w:sz w:val="24"/>
          <w:szCs w:val="24"/>
        </w:rPr>
        <w:t>Срок реализации муниципальной программы рассчитан на 202</w:t>
      </w:r>
      <w:r w:rsidR="00821E79" w:rsidRPr="00525A91">
        <w:rPr>
          <w:rFonts w:ascii="Times New Roman" w:hAnsi="Times New Roman"/>
          <w:sz w:val="24"/>
          <w:szCs w:val="24"/>
        </w:rPr>
        <w:t>4</w:t>
      </w:r>
      <w:r w:rsidRPr="00525A91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821E79" w:rsidRPr="00525A91">
        <w:rPr>
          <w:rFonts w:ascii="Times New Roman" w:hAnsi="Times New Roman"/>
          <w:sz w:val="24"/>
          <w:szCs w:val="24"/>
        </w:rPr>
        <w:t>5</w:t>
      </w:r>
      <w:r w:rsidRPr="00525A91">
        <w:rPr>
          <w:rFonts w:ascii="Times New Roman" w:hAnsi="Times New Roman"/>
          <w:sz w:val="24"/>
          <w:szCs w:val="24"/>
        </w:rPr>
        <w:t xml:space="preserve"> и 202</w:t>
      </w:r>
      <w:r w:rsidR="00821E79" w:rsidRPr="00525A91">
        <w:rPr>
          <w:rFonts w:ascii="Times New Roman" w:hAnsi="Times New Roman"/>
          <w:sz w:val="24"/>
          <w:szCs w:val="24"/>
        </w:rPr>
        <w:t>6</w:t>
      </w:r>
      <w:r w:rsidRPr="00525A91">
        <w:rPr>
          <w:rFonts w:ascii="Times New Roman" w:hAnsi="Times New Roman"/>
          <w:sz w:val="24"/>
          <w:szCs w:val="24"/>
        </w:rPr>
        <w:t xml:space="preserve"> годов.</w:t>
      </w:r>
    </w:p>
    <w:p w:rsidR="00F20415" w:rsidRPr="00525A91" w:rsidRDefault="00F20415" w:rsidP="00E93E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0415" w:rsidRPr="00525A91" w:rsidRDefault="00F20415" w:rsidP="00F20415">
      <w:pPr>
        <w:pStyle w:val="ad"/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525A91">
        <w:rPr>
          <w:rFonts w:ascii="Times New Roman" w:hAnsi="Times New Roman"/>
          <w:b/>
          <w:sz w:val="24"/>
          <w:szCs w:val="24"/>
        </w:rPr>
        <w:t>Объемы финансового обеспечения муниципальной программы и источники финансирования</w:t>
      </w:r>
    </w:p>
    <w:p w:rsidR="003C110F" w:rsidRPr="00525A91" w:rsidRDefault="003C110F" w:rsidP="003C11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финансового обеспечения </w:t>
      </w:r>
      <w:r w:rsidR="00F20415" w:rsidRPr="00525A91">
        <w:rPr>
          <w:rFonts w:ascii="Times New Roman" w:hAnsi="Times New Roman"/>
          <w:sz w:val="24"/>
          <w:szCs w:val="24"/>
        </w:rPr>
        <w:t>муниципальной программы</w:t>
      </w: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составит:</w:t>
      </w:r>
    </w:p>
    <w:p w:rsidR="003C110F" w:rsidRPr="00525A91" w:rsidRDefault="003C110F" w:rsidP="003C1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821E79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 w:rsidR="0034275E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346 777</w:t>
      </w: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,00 руб.</w:t>
      </w:r>
    </w:p>
    <w:p w:rsidR="003C110F" w:rsidRPr="00525A91" w:rsidRDefault="003C110F" w:rsidP="003C1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821E79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 w:rsidR="00712AC6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384 144</w:t>
      </w: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,00 руб.</w:t>
      </w:r>
    </w:p>
    <w:p w:rsidR="003C110F" w:rsidRPr="00525A91" w:rsidRDefault="003C110F" w:rsidP="003C1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821E79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 w:rsidR="00712AC6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419 258</w:t>
      </w: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,00 руб.</w:t>
      </w:r>
    </w:p>
    <w:p w:rsidR="00DC7C87" w:rsidRPr="00525A91" w:rsidRDefault="00DC7C87" w:rsidP="00DC7C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5A91">
        <w:rPr>
          <w:rFonts w:ascii="Times New Roman" w:hAnsi="Times New Roman" w:cs="Times New Roman"/>
          <w:sz w:val="24"/>
          <w:szCs w:val="24"/>
        </w:rPr>
        <w:t xml:space="preserve">Объем финансовых средств на осуществление первичного воинского учета в </w:t>
      </w:r>
      <w:r w:rsidR="003A2D1B" w:rsidRPr="00525A91">
        <w:rPr>
          <w:rFonts w:ascii="Times New Roman" w:hAnsi="Times New Roman" w:cs="Times New Roman"/>
          <w:sz w:val="24"/>
          <w:szCs w:val="24"/>
        </w:rPr>
        <w:t>Уваровском</w:t>
      </w:r>
      <w:r w:rsidRPr="00525A91">
        <w:rPr>
          <w:rFonts w:ascii="Times New Roman" w:hAnsi="Times New Roman" w:cs="Times New Roman"/>
          <w:sz w:val="24"/>
          <w:szCs w:val="24"/>
        </w:rPr>
        <w:t xml:space="preserve"> сельском поселении Нижнегорского района Республики Крым включает в себя расходы на оплату труда</w:t>
      </w:r>
      <w:r w:rsidR="005C5793" w:rsidRPr="00525A91">
        <w:rPr>
          <w:rFonts w:ascii="Times New Roman" w:hAnsi="Times New Roman" w:cs="Times New Roman"/>
          <w:sz w:val="24"/>
          <w:szCs w:val="24"/>
        </w:rPr>
        <w:t>, иные выплаты</w:t>
      </w:r>
      <w:r w:rsidRPr="00525A91">
        <w:rPr>
          <w:rFonts w:ascii="Times New Roman" w:hAnsi="Times New Roman" w:cs="Times New Roman"/>
          <w:sz w:val="24"/>
          <w:szCs w:val="24"/>
        </w:rPr>
        <w:t>, в</w:t>
      </w: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зносы по обязательному социальному страхованию на выплаты денежного содержания и иные выплаты работникам</w:t>
      </w:r>
      <w:r w:rsidRPr="00525A91">
        <w:rPr>
          <w:rFonts w:ascii="Times New Roman" w:hAnsi="Times New Roman" w:cs="Times New Roman"/>
          <w:sz w:val="24"/>
          <w:szCs w:val="24"/>
        </w:rPr>
        <w:t>, закупку товаров, работ и услуг для материально технического обеспечения деятельности.</w:t>
      </w:r>
    </w:p>
    <w:p w:rsidR="004733E1" w:rsidRPr="00525A91" w:rsidRDefault="004733E1" w:rsidP="004733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финансирования </w:t>
      </w:r>
      <w:r w:rsidRPr="00525A91">
        <w:rPr>
          <w:rFonts w:ascii="Times New Roman" w:hAnsi="Times New Roman"/>
          <w:sz w:val="24"/>
          <w:szCs w:val="24"/>
        </w:rPr>
        <w:t>муниципальной программы</w:t>
      </w: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 уточняется в соответствии с решением </w:t>
      </w:r>
      <w:r w:rsidR="003A2D1B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Уваровского</w:t>
      </w: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совета Нижнегорского района Республики об утверждении бюджета </w:t>
      </w:r>
      <w:r w:rsidR="003A2D1B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Уваровского</w:t>
      </w: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Нижнегорского района Республики Крым на соответствующий финансовый год и на плановый период. </w:t>
      </w:r>
    </w:p>
    <w:p w:rsidR="00681B22" w:rsidRPr="00525A91" w:rsidRDefault="001C27DC" w:rsidP="00DC7C8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</w:t>
      </w:r>
      <w:r w:rsidR="004733E1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м финансирования муниципальной п</w:t>
      </w:r>
      <w:r w:rsidR="00681B22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являются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  <w:r w:rsidR="004733E1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выделяемые из федерального бюджета.</w:t>
      </w:r>
    </w:p>
    <w:p w:rsidR="00881B09" w:rsidRPr="00525A91" w:rsidRDefault="00881B09" w:rsidP="00881B09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25A91">
        <w:rPr>
          <w:rFonts w:ascii="Times New Roman" w:hAnsi="Times New Roman"/>
          <w:sz w:val="24"/>
          <w:szCs w:val="24"/>
        </w:rPr>
        <w:lastRenderedPageBreak/>
        <w:t xml:space="preserve">Ресурсное обеспечение реализации муниципальной программы </w:t>
      </w:r>
      <w:r w:rsidRPr="00525A91">
        <w:rPr>
          <w:rFonts w:ascii="Times New Roman" w:hAnsi="Times New Roman"/>
          <w:bCs/>
          <w:sz w:val="24"/>
          <w:szCs w:val="24"/>
        </w:rPr>
        <w:t xml:space="preserve">представлено в </w:t>
      </w:r>
      <w:r w:rsidRPr="00525A91">
        <w:rPr>
          <w:rFonts w:ascii="Times New Roman" w:hAnsi="Times New Roman"/>
          <w:iCs/>
          <w:sz w:val="24"/>
          <w:szCs w:val="24"/>
        </w:rPr>
        <w:t>приложении №</w:t>
      </w:r>
      <w:r w:rsidRPr="00525A91">
        <w:rPr>
          <w:rFonts w:ascii="Times New Roman" w:hAnsi="Times New Roman"/>
          <w:sz w:val="24"/>
          <w:szCs w:val="24"/>
        </w:rPr>
        <w:t> </w:t>
      </w:r>
      <w:r w:rsidRPr="00525A91">
        <w:rPr>
          <w:rFonts w:ascii="Times New Roman" w:hAnsi="Times New Roman"/>
          <w:iCs/>
          <w:sz w:val="24"/>
          <w:szCs w:val="24"/>
        </w:rPr>
        <w:t xml:space="preserve">2. </w:t>
      </w:r>
    </w:p>
    <w:p w:rsidR="00881B09" w:rsidRPr="00525A91" w:rsidRDefault="00881B09" w:rsidP="00881B09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48563E" w:rsidRPr="00525A91" w:rsidRDefault="00681B22" w:rsidP="001B66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5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48563E" w:rsidRPr="00525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881B09" w:rsidRPr="00525A91">
        <w:rPr>
          <w:rFonts w:ascii="Times New Roman" w:hAnsi="Times New Roman"/>
          <w:b/>
          <w:sz w:val="24"/>
          <w:szCs w:val="24"/>
        </w:rPr>
        <w:t>Ожидаемые конечные результаты реализации муниципальной программы</w:t>
      </w:r>
    </w:p>
    <w:p w:rsidR="00AD745F" w:rsidRPr="00525A91" w:rsidRDefault="00881B09" w:rsidP="00AD745F">
      <w:pPr>
        <w:pStyle w:val="ab"/>
      </w:pPr>
      <w:r w:rsidRPr="00525A91">
        <w:rPr>
          <w:rFonts w:ascii="Times New Roman" w:hAnsi="Times New Roman"/>
        </w:rPr>
        <w:t xml:space="preserve">Реализация муниципальной программы позволит достичь качественного повышения уровня осуществления </w:t>
      </w:r>
      <w:r w:rsidRPr="00525A91">
        <w:rPr>
          <w:rFonts w:ascii="Times New Roman" w:hAnsi="Times New Roman" w:cs="Times New Roman"/>
        </w:rPr>
        <w:t>первичного воинского учета</w:t>
      </w:r>
      <w:r w:rsidR="00821E79" w:rsidRPr="00525A91">
        <w:rPr>
          <w:rFonts w:ascii="Times New Roman" w:hAnsi="Times New Roman" w:cs="Times New Roman"/>
        </w:rPr>
        <w:t xml:space="preserve"> </w:t>
      </w:r>
      <w:r w:rsidRPr="00525A91">
        <w:rPr>
          <w:rFonts w:ascii="Times New Roman" w:hAnsi="Times New Roman" w:cs="Times New Roman"/>
        </w:rPr>
        <w:t xml:space="preserve">в </w:t>
      </w:r>
      <w:r w:rsidR="003A2D1B" w:rsidRPr="00525A91">
        <w:rPr>
          <w:rFonts w:ascii="Times New Roman" w:hAnsi="Times New Roman" w:cs="Times New Roman"/>
        </w:rPr>
        <w:t>Уваровском</w:t>
      </w:r>
      <w:r w:rsidRPr="00525A91">
        <w:rPr>
          <w:rFonts w:ascii="Times New Roman" w:hAnsi="Times New Roman" w:cs="Times New Roman"/>
        </w:rPr>
        <w:t xml:space="preserve"> сельском поселении Нижнегорского района Республики Крым</w:t>
      </w:r>
      <w:r w:rsidRPr="00525A91">
        <w:rPr>
          <w:rFonts w:ascii="Times New Roman" w:hAnsi="Times New Roman"/>
        </w:rPr>
        <w:t>.</w:t>
      </w:r>
    </w:p>
    <w:p w:rsidR="00AD745F" w:rsidRPr="00525A91" w:rsidRDefault="00AD745F" w:rsidP="00AD745F">
      <w:pPr>
        <w:pStyle w:val="ab"/>
        <w:ind w:firstLine="708"/>
        <w:rPr>
          <w:rFonts w:ascii="Times New Roman" w:hAnsi="Times New Roman" w:cs="Times New Roman"/>
        </w:rPr>
      </w:pPr>
      <w:r w:rsidRPr="00525A91">
        <w:rPr>
          <w:rFonts w:ascii="Times New Roman" w:hAnsi="Times New Roman" w:cs="Times New Roman"/>
        </w:rPr>
        <w:t xml:space="preserve">Индикатором муниципальной программы является целевое использование бюджетных средств в соответствии с утвержденными бюджетными ассигнованиями и лимитами бюджетных обязательств Администрации. </w:t>
      </w:r>
    </w:p>
    <w:p w:rsidR="00AD745F" w:rsidRPr="00525A91" w:rsidRDefault="00AD745F" w:rsidP="00AD745F">
      <w:pPr>
        <w:pStyle w:val="ab"/>
        <w:ind w:firstLine="708"/>
        <w:rPr>
          <w:rFonts w:ascii="Times New Roman" w:hAnsi="Times New Roman" w:cs="Times New Roman"/>
        </w:rPr>
      </w:pPr>
      <w:r w:rsidRPr="00525A91">
        <w:rPr>
          <w:rFonts w:ascii="Times New Roman" w:hAnsi="Times New Roman" w:cs="Times New Roman"/>
        </w:rPr>
        <w:t xml:space="preserve">Сведения о показателях (индикаторах) муниципальной программы и их значениях представлены в приложении № 3 к муниципальной программе. </w:t>
      </w:r>
    </w:p>
    <w:p w:rsidR="00881B09" w:rsidRPr="00525A91" w:rsidRDefault="00881B09" w:rsidP="00881B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81B09" w:rsidRPr="00525A91" w:rsidRDefault="00881B09" w:rsidP="00881B09">
      <w:pPr>
        <w:pStyle w:val="a9"/>
        <w:numPr>
          <w:ilvl w:val="0"/>
          <w:numId w:val="5"/>
        </w:numPr>
        <w:ind w:left="928"/>
        <w:jc w:val="center"/>
        <w:rPr>
          <w:rFonts w:ascii="Times New Roman" w:hAnsi="Times New Roman"/>
          <w:b/>
          <w:sz w:val="24"/>
          <w:szCs w:val="24"/>
        </w:rPr>
      </w:pPr>
      <w:r w:rsidRPr="00525A91">
        <w:rPr>
          <w:rFonts w:ascii="Times New Roman" w:hAnsi="Times New Roman"/>
          <w:b/>
          <w:sz w:val="24"/>
          <w:szCs w:val="24"/>
        </w:rPr>
        <w:t>Механизм реализации муниципальной программы и контроль за ходом ее исполнения</w:t>
      </w:r>
    </w:p>
    <w:p w:rsidR="00AD745F" w:rsidRPr="00525A91" w:rsidRDefault="00AD745F" w:rsidP="00AD745F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5A91">
        <w:rPr>
          <w:rFonts w:ascii="Times New Roman" w:hAnsi="Times New Roman"/>
          <w:sz w:val="24"/>
          <w:szCs w:val="24"/>
        </w:rPr>
        <w:t xml:space="preserve">Заказчик муниципальной программы обеспечивает ее реализацию посредством применения оптимальных методов управления процессом реализации муниципальной программы исходя из ее содержания, с участием заинтересованных лиц, независимо от форм собственности. </w:t>
      </w:r>
    </w:p>
    <w:p w:rsidR="00AD745F" w:rsidRPr="00525A91" w:rsidRDefault="00AD745F" w:rsidP="00AD745F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5A91">
        <w:rPr>
          <w:rFonts w:ascii="Times New Roman" w:hAnsi="Times New Roman"/>
          <w:sz w:val="24"/>
          <w:szCs w:val="24"/>
        </w:rPr>
        <w:t xml:space="preserve">Механизм реализации муниципальной программы предусматривает расходы на выплаты заработной платы и прочих выплат инспектору по учету и бронированию военнообязанных Администрации, закупку товаров, работ и услуг за счет средств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в соответствии с действующим законодательством, регулирующим закупку товаров, работ и услуг для обеспечения государственных и муниципальных нужд. </w:t>
      </w:r>
    </w:p>
    <w:p w:rsidR="00AD745F" w:rsidRPr="00525A91" w:rsidRDefault="00AD745F" w:rsidP="00AD745F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5A91">
        <w:rPr>
          <w:rFonts w:ascii="Times New Roman" w:hAnsi="Times New Roman"/>
          <w:sz w:val="24"/>
          <w:szCs w:val="24"/>
        </w:rPr>
        <w:t>Администрация осуществляет контроль за сроками выполнения мероприятий программы, целевым расходованием выделяемых финансовых средств и эффективностью их использования в пределах своей компетенции, ежегодно корректирует смету расходов в соответствии с объемами ассигнований, предусмотренных в бюджете поселения на очередной финансовый год и на плановый период.</w:t>
      </w:r>
    </w:p>
    <w:p w:rsidR="00881B09" w:rsidRPr="00525A91" w:rsidRDefault="00AD745F" w:rsidP="00AD745F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5A91">
        <w:rPr>
          <w:rFonts w:ascii="Times New Roman" w:hAnsi="Times New Roman"/>
          <w:sz w:val="24"/>
          <w:szCs w:val="24"/>
        </w:rPr>
        <w:t>Внесение изменений в муниципальную программу осуществляется Администрацией.</w:t>
      </w:r>
    </w:p>
    <w:p w:rsidR="00AD745F" w:rsidRPr="00525A91" w:rsidRDefault="00AD745F" w:rsidP="00AD745F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81B09" w:rsidRPr="00525A91" w:rsidRDefault="00881B09" w:rsidP="00881B09">
      <w:pPr>
        <w:pStyle w:val="ad"/>
        <w:numPr>
          <w:ilvl w:val="0"/>
          <w:numId w:val="5"/>
        </w:numPr>
        <w:suppressAutoHyphens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525A91">
        <w:rPr>
          <w:rFonts w:ascii="Times New Roman" w:hAnsi="Times New Roman"/>
          <w:b/>
          <w:sz w:val="24"/>
          <w:szCs w:val="24"/>
        </w:rPr>
        <w:t xml:space="preserve"> Оценка эффективности реализации муниципальной программы</w:t>
      </w:r>
    </w:p>
    <w:p w:rsidR="00881B09" w:rsidRPr="00525A91" w:rsidRDefault="00881B09" w:rsidP="00881B0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525A91">
        <w:rPr>
          <w:rFonts w:ascii="Times New Roman" w:hAnsi="Times New Roman"/>
          <w:sz w:val="24"/>
          <w:szCs w:val="24"/>
        </w:rPr>
        <w:t xml:space="preserve">Оценка эффективности муниципальной программы проводится в соответствии с распоряжением администрации </w:t>
      </w:r>
      <w:r w:rsidR="003A2D1B" w:rsidRPr="00525A91">
        <w:rPr>
          <w:rFonts w:ascii="Times New Roman" w:hAnsi="Times New Roman"/>
          <w:sz w:val="24"/>
          <w:szCs w:val="24"/>
        </w:rPr>
        <w:t>Уваровского</w:t>
      </w:r>
      <w:r w:rsidRPr="00525A91">
        <w:rPr>
          <w:rFonts w:ascii="Times New Roman" w:hAnsi="Times New Roman"/>
          <w:sz w:val="24"/>
          <w:szCs w:val="24"/>
        </w:rPr>
        <w:t xml:space="preserve"> сельского поселения Нижнегорского района Республики Крым от 22.09.2022 № 73 «Об утверждении Порядка разработки, реализации и оценки эффективности муниципальных программ муниципального образования </w:t>
      </w:r>
      <w:r w:rsidR="00821E79" w:rsidRPr="00525A91">
        <w:rPr>
          <w:rFonts w:ascii="Times New Roman" w:hAnsi="Times New Roman"/>
          <w:sz w:val="24"/>
          <w:szCs w:val="24"/>
        </w:rPr>
        <w:t>Уваровское</w:t>
      </w:r>
      <w:r w:rsidRPr="00525A91">
        <w:rPr>
          <w:rFonts w:ascii="Times New Roman" w:hAnsi="Times New Roman"/>
          <w:sz w:val="24"/>
          <w:szCs w:val="24"/>
        </w:rPr>
        <w:t xml:space="preserve"> сельское поселение Нижнегорского района Республики Крым»</w:t>
      </w:r>
      <w:r w:rsidRPr="00525A91">
        <w:rPr>
          <w:rFonts w:ascii="Times New Roman" w:hAnsi="Times New Roman"/>
          <w:sz w:val="24"/>
          <w:szCs w:val="24"/>
          <w:lang w:eastAsia="ar-SA"/>
        </w:rPr>
        <w:t>.</w:t>
      </w:r>
    </w:p>
    <w:p w:rsidR="00C82C36" w:rsidRPr="00525A91" w:rsidRDefault="00C82C36" w:rsidP="001B6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</w:pPr>
    </w:p>
    <w:p w:rsidR="003E1DA1" w:rsidRPr="00525A91" w:rsidRDefault="003E1DA1" w:rsidP="001B6666">
      <w:pPr>
        <w:spacing w:after="0" w:line="240" w:lineRule="auto"/>
        <w:rPr>
          <w:rFonts w:ascii="Times New Roman" w:eastAsia="Calibri" w:hAnsi="Times New Roman" w:cs="Times New Roman"/>
          <w:lang w:val="uk-UA"/>
        </w:rPr>
        <w:sectPr w:rsidR="003E1DA1" w:rsidRPr="00525A91" w:rsidSect="0049311F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291884" w:rsidRPr="00525A91" w:rsidRDefault="00291884" w:rsidP="00291884">
      <w:pPr>
        <w:pStyle w:val="a9"/>
        <w:ind w:left="10206" w:hanging="141"/>
        <w:rPr>
          <w:rFonts w:ascii="Times New Roman" w:hAnsi="Times New Roman"/>
          <w:sz w:val="24"/>
          <w:szCs w:val="24"/>
          <w:lang w:eastAsia="ru-RU"/>
        </w:rPr>
      </w:pPr>
      <w:r w:rsidRPr="00525A9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291884" w:rsidRPr="00525A91" w:rsidRDefault="00291884" w:rsidP="00291884">
      <w:pPr>
        <w:pStyle w:val="a9"/>
        <w:ind w:left="10206" w:hanging="141"/>
        <w:rPr>
          <w:rFonts w:ascii="Times New Roman" w:hAnsi="Times New Roman"/>
          <w:sz w:val="24"/>
          <w:szCs w:val="24"/>
          <w:lang w:eastAsia="ru-RU"/>
        </w:rPr>
      </w:pPr>
      <w:r w:rsidRPr="00525A91">
        <w:rPr>
          <w:rFonts w:ascii="Times New Roman" w:hAnsi="Times New Roman"/>
          <w:sz w:val="24"/>
          <w:szCs w:val="24"/>
          <w:lang w:eastAsia="ru-RU"/>
        </w:rPr>
        <w:t xml:space="preserve">к муниципальной программе </w:t>
      </w:r>
    </w:p>
    <w:p w:rsidR="00291884" w:rsidRPr="00525A91" w:rsidRDefault="00291884" w:rsidP="00291884">
      <w:pPr>
        <w:widowControl w:val="0"/>
        <w:autoSpaceDE w:val="0"/>
        <w:autoSpaceDN w:val="0"/>
        <w:adjustRightInd w:val="0"/>
        <w:spacing w:after="0" w:line="240" w:lineRule="auto"/>
        <w:ind w:left="1006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5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525A91">
        <w:rPr>
          <w:rFonts w:ascii="Times New Roman" w:hAnsi="Times New Roman" w:cs="Times New Roman"/>
          <w:sz w:val="24"/>
          <w:szCs w:val="24"/>
        </w:rPr>
        <w:t>Осуществление первичного воинского учета</w:t>
      </w: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3A2D1B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Уваровском</w:t>
      </w: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Нижнегорского района Республики Крым</w:t>
      </w:r>
      <w:r w:rsidRPr="00525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291884" w:rsidRPr="00525A91" w:rsidRDefault="00291884" w:rsidP="00291884">
      <w:pPr>
        <w:pStyle w:val="a9"/>
        <w:ind w:left="9639" w:firstLine="8505"/>
        <w:rPr>
          <w:rFonts w:ascii="Times New Roman" w:hAnsi="Times New Roman"/>
          <w:sz w:val="24"/>
          <w:szCs w:val="24"/>
          <w:lang w:eastAsia="ru-RU"/>
        </w:rPr>
      </w:pPr>
    </w:p>
    <w:p w:rsidR="00291884" w:rsidRPr="00525A91" w:rsidRDefault="00291884" w:rsidP="00291884">
      <w:pPr>
        <w:pStyle w:val="a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25A91">
        <w:rPr>
          <w:rFonts w:ascii="Times New Roman" w:hAnsi="Times New Roman"/>
          <w:sz w:val="24"/>
          <w:szCs w:val="24"/>
          <w:lang w:eastAsia="ru-RU"/>
        </w:rPr>
        <w:t>Перечень основных мероприятий</w:t>
      </w:r>
      <w:r w:rsidR="00542DFF" w:rsidRPr="00525A9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25A91">
        <w:rPr>
          <w:rFonts w:ascii="Times New Roman" w:hAnsi="Times New Roman"/>
          <w:sz w:val="24"/>
          <w:szCs w:val="24"/>
          <w:lang w:eastAsia="ru-RU"/>
        </w:rPr>
        <w:t xml:space="preserve">муниципальной программы </w:t>
      </w:r>
    </w:p>
    <w:p w:rsidR="00291884" w:rsidRPr="00525A91" w:rsidRDefault="00291884" w:rsidP="002918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25A91">
        <w:rPr>
          <w:rFonts w:ascii="Times New Roman" w:hAnsi="Times New Roman" w:cs="Times New Roman"/>
          <w:sz w:val="24"/>
          <w:szCs w:val="24"/>
        </w:rPr>
        <w:t>Осуществление первичного воинского учета</w:t>
      </w: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3A2D1B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Уваровском</w:t>
      </w: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Нижнегорского района Республики Крым</w:t>
      </w:r>
      <w:r w:rsidRPr="00525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132050" w:rsidRPr="00525A91" w:rsidRDefault="00132050" w:rsidP="002918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518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5245"/>
        <w:gridCol w:w="2977"/>
        <w:gridCol w:w="1276"/>
        <w:gridCol w:w="1275"/>
        <w:gridCol w:w="3828"/>
      </w:tblGrid>
      <w:tr w:rsidR="006C5202" w:rsidRPr="00525A91" w:rsidTr="00132050"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2050" w:rsidRPr="00525A91" w:rsidRDefault="00132050" w:rsidP="0076182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2050" w:rsidRPr="00525A91" w:rsidRDefault="00132050" w:rsidP="0076182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основных мероприятий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2050" w:rsidRPr="00525A91" w:rsidRDefault="00132050" w:rsidP="0076182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программы, основного мероприятия 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2050" w:rsidRPr="00525A91" w:rsidRDefault="00132050" w:rsidP="0076182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82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2050" w:rsidRPr="00525A91" w:rsidRDefault="00132050" w:rsidP="0076182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hAnsi="Times New Roman"/>
                <w:sz w:val="24"/>
                <w:szCs w:val="24"/>
                <w:lang w:eastAsia="ru-RU"/>
              </w:rPr>
              <w:t>Ожидаемый непосредственный результат реализации основного мероприятия (краткое описание)</w:t>
            </w:r>
          </w:p>
        </w:tc>
      </w:tr>
      <w:tr w:rsidR="006C5202" w:rsidRPr="00525A91" w:rsidTr="00212CEF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525A91" w:rsidRDefault="00132050" w:rsidP="0076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525A91" w:rsidRDefault="00132050" w:rsidP="0076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525A91" w:rsidRDefault="00132050" w:rsidP="0076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525A91" w:rsidRDefault="00132050" w:rsidP="001320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(год)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525A91" w:rsidRDefault="00132050" w:rsidP="001320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(год)</w:t>
            </w:r>
          </w:p>
        </w:tc>
        <w:tc>
          <w:tcPr>
            <w:tcW w:w="382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525A91" w:rsidRDefault="00132050" w:rsidP="0076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202" w:rsidRPr="00525A91" w:rsidTr="00212CEF">
        <w:tc>
          <w:tcPr>
            <w:tcW w:w="5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525A91" w:rsidRDefault="00132050" w:rsidP="00761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525A91" w:rsidRDefault="00132050" w:rsidP="00761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525A91" w:rsidRDefault="00132050" w:rsidP="00761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525A91" w:rsidRDefault="00132050" w:rsidP="00761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525A91" w:rsidRDefault="00132050" w:rsidP="00761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525A91" w:rsidRDefault="00132050" w:rsidP="00761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C5202" w:rsidRPr="00525A91" w:rsidTr="00212CEF">
        <w:tc>
          <w:tcPr>
            <w:tcW w:w="5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050" w:rsidRPr="00525A91" w:rsidRDefault="00132050" w:rsidP="00761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32050" w:rsidRPr="00525A91" w:rsidRDefault="00132050" w:rsidP="00132050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граждан, пребывающих в запасе, и граждан, подлежащих призыву на военную службу, проживающих или пребывающих (более 3 месяцев) на территории </w:t>
            </w:r>
            <w:r w:rsidR="003A2D1B"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Уваровского</w:t>
            </w: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Нижнегорского</w:t>
            </w:r>
            <w:r w:rsidRPr="00525A91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Крым</w:t>
            </w:r>
          </w:p>
        </w:tc>
        <w:tc>
          <w:tcPr>
            <w:tcW w:w="297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32050" w:rsidRPr="00525A91" w:rsidRDefault="00132050" w:rsidP="00761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3A2D1B"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Уваровского</w:t>
            </w: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Нижнегорского района Республики Крым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32050" w:rsidRPr="00525A91" w:rsidRDefault="00132050" w:rsidP="00542D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42DFF"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32050" w:rsidRPr="00525A91" w:rsidRDefault="00132050" w:rsidP="00542D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42DFF"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32050" w:rsidRPr="00525A91" w:rsidRDefault="00132050" w:rsidP="0076182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25A91">
              <w:rPr>
                <w:rFonts w:ascii="Times New Roman" w:hAnsi="Times New Roman" w:cs="Times New Roman"/>
              </w:rPr>
              <w:t xml:space="preserve">Улучшение функционирования системы воинского учета на территории </w:t>
            </w:r>
            <w:r w:rsidR="003A2D1B" w:rsidRPr="00525A91">
              <w:rPr>
                <w:rFonts w:ascii="Times New Roman" w:hAnsi="Times New Roman" w:cs="Times New Roman"/>
              </w:rPr>
              <w:t>Уваровского</w:t>
            </w:r>
            <w:r w:rsidRPr="00525A91">
              <w:rPr>
                <w:rFonts w:ascii="Times New Roman" w:hAnsi="Times New Roman" w:cs="Times New Roman"/>
              </w:rPr>
              <w:t xml:space="preserve"> сельского поселения Нижнегорского района Республики Крым</w:t>
            </w:r>
          </w:p>
        </w:tc>
      </w:tr>
      <w:tr w:rsidR="006C5202" w:rsidRPr="00525A91" w:rsidTr="00212CEF">
        <w:trPr>
          <w:trHeight w:val="1932"/>
        </w:trPr>
        <w:tc>
          <w:tcPr>
            <w:tcW w:w="58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32050" w:rsidRPr="00525A91" w:rsidRDefault="00132050" w:rsidP="0076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32050" w:rsidRPr="00525A91" w:rsidRDefault="00AD745F" w:rsidP="00AD745F">
            <w:pPr>
              <w:spacing w:after="0" w:line="240" w:lineRule="auto"/>
              <w:ind w:left="127" w:right="12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A91">
              <w:rPr>
                <w:rFonts w:ascii="Times New Roman" w:hAnsi="Times New Roman" w:cs="Times New Roman"/>
                <w:sz w:val="24"/>
                <w:szCs w:val="24"/>
              </w:rPr>
              <w:t>Целевое, э</w:t>
            </w:r>
            <w:r w:rsidR="00132050" w:rsidRPr="00525A91">
              <w:rPr>
                <w:rFonts w:ascii="Times New Roman" w:hAnsi="Times New Roman" w:cs="Times New Roman"/>
                <w:sz w:val="24"/>
                <w:szCs w:val="24"/>
              </w:rPr>
              <w:t xml:space="preserve">ффективное, рациональное и своевременное расходование бюджетных средств, выделяемых на осуществление первичного </w:t>
            </w:r>
            <w:r w:rsidR="00132050" w:rsidRPr="00525A91">
              <w:rPr>
                <w:rFonts w:ascii="Times New Roman" w:hAnsi="Times New Roman" w:cs="Times New Roman"/>
                <w:bCs/>
                <w:sz w:val="24"/>
                <w:szCs w:val="24"/>
              </w:rPr>
              <w:t>воинского учета</w:t>
            </w:r>
            <w:r w:rsidR="00132050"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3A2D1B"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Уваровском</w:t>
            </w:r>
            <w:r w:rsidR="00132050"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 Нижнегорского района Республики Крым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32050" w:rsidRPr="00525A91" w:rsidRDefault="00132050" w:rsidP="0076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3A2D1B"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Уваровского</w:t>
            </w: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Нижнегорского района Республики Крым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32050" w:rsidRPr="00525A91" w:rsidRDefault="00132050" w:rsidP="0054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42DFF"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32050" w:rsidRPr="00525A91" w:rsidRDefault="00132050" w:rsidP="0054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42DFF"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32050" w:rsidRPr="00525A91" w:rsidRDefault="00132050" w:rsidP="0076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hAnsi="Times New Roman" w:cs="Times New Roman"/>
                <w:sz w:val="24"/>
                <w:szCs w:val="24"/>
              </w:rPr>
              <w:t xml:space="preserve">100% расходование бюджетных средств, выделяемых на осуществление первичного </w:t>
            </w:r>
            <w:r w:rsidRPr="00525A91">
              <w:rPr>
                <w:rFonts w:ascii="Times New Roman" w:hAnsi="Times New Roman" w:cs="Times New Roman"/>
                <w:bCs/>
                <w:sz w:val="24"/>
                <w:szCs w:val="24"/>
              </w:rPr>
              <w:t>воинского учета</w:t>
            </w: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3A2D1B"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Уваровском</w:t>
            </w: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 Нижнегорского района Республики Крым</w:t>
            </w:r>
          </w:p>
        </w:tc>
      </w:tr>
    </w:tbl>
    <w:p w:rsidR="00132050" w:rsidRPr="00525A91" w:rsidRDefault="00132050" w:rsidP="00F00CC3">
      <w:pPr>
        <w:pStyle w:val="a9"/>
        <w:ind w:left="10065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5A91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132050" w:rsidRPr="00525A91" w:rsidRDefault="00132050" w:rsidP="00132050">
      <w:pPr>
        <w:spacing w:after="0" w:line="240" w:lineRule="auto"/>
        <w:ind w:left="8496" w:firstLine="156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132050" w:rsidRPr="00525A91" w:rsidRDefault="00132050" w:rsidP="00132050">
      <w:pPr>
        <w:widowControl w:val="0"/>
        <w:autoSpaceDE w:val="0"/>
        <w:autoSpaceDN w:val="0"/>
        <w:adjustRightInd w:val="0"/>
        <w:spacing w:after="0" w:line="240" w:lineRule="auto"/>
        <w:ind w:firstLine="1006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5A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муниципальной программе </w:t>
      </w:r>
    </w:p>
    <w:p w:rsidR="00132050" w:rsidRPr="00525A91" w:rsidRDefault="00132050" w:rsidP="00132050">
      <w:pPr>
        <w:widowControl w:val="0"/>
        <w:autoSpaceDE w:val="0"/>
        <w:autoSpaceDN w:val="0"/>
        <w:adjustRightInd w:val="0"/>
        <w:spacing w:after="0" w:line="240" w:lineRule="auto"/>
        <w:ind w:left="1006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5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525A91">
        <w:rPr>
          <w:rFonts w:ascii="Times New Roman" w:hAnsi="Times New Roman" w:cs="Times New Roman"/>
          <w:sz w:val="24"/>
          <w:szCs w:val="24"/>
        </w:rPr>
        <w:t>Осуществление первичного воинского учета</w:t>
      </w: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3A2D1B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Уваровском</w:t>
      </w: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Нижнегорского района Республики Крым</w:t>
      </w:r>
      <w:r w:rsidRPr="00525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132050" w:rsidRPr="00525A91" w:rsidRDefault="00132050" w:rsidP="00132050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32050" w:rsidRPr="00525A91" w:rsidRDefault="00132050" w:rsidP="001320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050" w:rsidRPr="00525A91" w:rsidRDefault="00132050" w:rsidP="001320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5A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Ресурсное обеспечение реализации </w:t>
      </w: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источникам финансирования</w:t>
      </w:r>
      <w:r w:rsidR="00542DFF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A91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 программы</w:t>
      </w:r>
    </w:p>
    <w:p w:rsidR="00132050" w:rsidRPr="00525A91" w:rsidRDefault="00132050" w:rsidP="001320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25A91">
        <w:rPr>
          <w:rFonts w:ascii="Times New Roman" w:hAnsi="Times New Roman" w:cs="Times New Roman"/>
          <w:sz w:val="24"/>
          <w:szCs w:val="24"/>
        </w:rPr>
        <w:t>Осуществление первичного воинского учета</w:t>
      </w: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3A2D1B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Уваровском</w:t>
      </w: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Нижнегорского района Республики Крым</w:t>
      </w:r>
      <w:r w:rsidRPr="00525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132050" w:rsidRPr="00525A91" w:rsidRDefault="00132050" w:rsidP="001320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376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0"/>
        <w:gridCol w:w="2409"/>
        <w:gridCol w:w="4537"/>
        <w:gridCol w:w="1418"/>
        <w:gridCol w:w="1275"/>
        <w:gridCol w:w="1277"/>
      </w:tblGrid>
      <w:tr w:rsidR="006C5202" w:rsidRPr="00525A91" w:rsidTr="00132050">
        <w:trPr>
          <w:trHeight w:val="350"/>
        </w:trPr>
        <w:tc>
          <w:tcPr>
            <w:tcW w:w="2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525A91" w:rsidRDefault="00132050" w:rsidP="00761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525A91" w:rsidRDefault="00132050" w:rsidP="00761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453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525A91" w:rsidRDefault="00132050" w:rsidP="00761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 (наименование источников финансирования)</w:t>
            </w:r>
          </w:p>
        </w:tc>
        <w:tc>
          <w:tcPr>
            <w:tcW w:w="3970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32050" w:rsidRPr="00525A91" w:rsidRDefault="00132050" w:rsidP="00761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 по годам реализации муниципальной программы (тыс. руб.)</w:t>
            </w:r>
          </w:p>
        </w:tc>
      </w:tr>
      <w:tr w:rsidR="006C5202" w:rsidRPr="00525A91" w:rsidTr="00132050">
        <w:trPr>
          <w:trHeight w:val="669"/>
        </w:trPr>
        <w:tc>
          <w:tcPr>
            <w:tcW w:w="2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525A91" w:rsidRDefault="00132050" w:rsidP="0076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525A91" w:rsidRDefault="00132050" w:rsidP="0076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525A91" w:rsidRDefault="00132050" w:rsidP="0076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525A91" w:rsidRDefault="00132050" w:rsidP="00542D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42DFF"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525A91" w:rsidRDefault="00132050" w:rsidP="00542D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42DFF"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525A91" w:rsidRDefault="00132050" w:rsidP="00542D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42DFF"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C5202" w:rsidRPr="00525A91" w:rsidTr="00132050">
        <w:trPr>
          <w:trHeight w:val="257"/>
        </w:trPr>
        <w:tc>
          <w:tcPr>
            <w:tcW w:w="2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2050" w:rsidRPr="00525A91" w:rsidRDefault="00132050" w:rsidP="00761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2050" w:rsidRPr="00525A91" w:rsidRDefault="00132050" w:rsidP="00761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2050" w:rsidRPr="00525A91" w:rsidRDefault="00132050" w:rsidP="00761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2050" w:rsidRPr="00525A91" w:rsidRDefault="00132050" w:rsidP="00761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2050" w:rsidRPr="00525A91" w:rsidRDefault="00132050" w:rsidP="00761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2050" w:rsidRPr="00525A91" w:rsidRDefault="00132050" w:rsidP="00761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C5202" w:rsidRPr="00525A91" w:rsidTr="00132050">
        <w:trPr>
          <w:trHeight w:val="185"/>
        </w:trPr>
        <w:tc>
          <w:tcPr>
            <w:tcW w:w="285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525A91" w:rsidRDefault="00132050" w:rsidP="0076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A91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</w:t>
            </w: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3A2D1B"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Уваровском</w:t>
            </w: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 Нижнегорского района Республики Крым</w:t>
            </w:r>
          </w:p>
        </w:tc>
        <w:tc>
          <w:tcPr>
            <w:tcW w:w="2409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525A91" w:rsidRDefault="00132050" w:rsidP="0076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Администрация </w:t>
            </w:r>
            <w:r w:rsidR="003A2D1B" w:rsidRPr="00525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Уваровского</w:t>
            </w:r>
            <w:r w:rsidRPr="00525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Нижнегорского района Республики Крым</w:t>
            </w:r>
          </w:p>
        </w:tc>
        <w:tc>
          <w:tcPr>
            <w:tcW w:w="45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525A91" w:rsidRDefault="00132050" w:rsidP="00761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32050" w:rsidRPr="00525A91" w:rsidRDefault="00212CEF" w:rsidP="007618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346,777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32050" w:rsidRPr="00525A91" w:rsidRDefault="00712AC6" w:rsidP="0076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384,144</w:t>
            </w:r>
          </w:p>
        </w:tc>
        <w:tc>
          <w:tcPr>
            <w:tcW w:w="127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32050" w:rsidRPr="00525A91" w:rsidRDefault="00712AC6" w:rsidP="007618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419,258</w:t>
            </w:r>
          </w:p>
        </w:tc>
      </w:tr>
      <w:tr w:rsidR="006C5202" w:rsidRPr="00525A91" w:rsidTr="00132050">
        <w:trPr>
          <w:trHeight w:val="536"/>
        </w:trPr>
        <w:tc>
          <w:tcPr>
            <w:tcW w:w="2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525A91" w:rsidRDefault="00132050" w:rsidP="0076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525A91" w:rsidRDefault="00132050" w:rsidP="0076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32050" w:rsidRPr="00525A91" w:rsidRDefault="00132050" w:rsidP="0076182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т. ч. по отдельным источникам финансирования: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132050" w:rsidRPr="00525A91" w:rsidRDefault="00132050" w:rsidP="00761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132050" w:rsidRPr="00525A91" w:rsidRDefault="00132050" w:rsidP="00761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132050" w:rsidRPr="00525A91" w:rsidRDefault="00132050" w:rsidP="00761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FF" w:rsidRPr="00525A91" w:rsidTr="00132050">
        <w:trPr>
          <w:trHeight w:val="536"/>
        </w:trPr>
        <w:tc>
          <w:tcPr>
            <w:tcW w:w="2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DFF" w:rsidRPr="00525A91" w:rsidRDefault="00542DFF" w:rsidP="0076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542DFF" w:rsidRPr="00525A91" w:rsidRDefault="00542DFF" w:rsidP="0076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542DFF" w:rsidRPr="00525A91" w:rsidRDefault="00542DFF" w:rsidP="0076182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542DFF" w:rsidRPr="00525A91" w:rsidRDefault="00212CEF" w:rsidP="006B2C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346,777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542DFF" w:rsidRPr="00525A91" w:rsidRDefault="00712AC6" w:rsidP="006B2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384,144</w:t>
            </w:r>
          </w:p>
        </w:tc>
        <w:tc>
          <w:tcPr>
            <w:tcW w:w="1277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542DFF" w:rsidRPr="00525A91" w:rsidRDefault="00712AC6" w:rsidP="006B2C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419,258</w:t>
            </w:r>
          </w:p>
        </w:tc>
      </w:tr>
      <w:tr w:rsidR="006C5202" w:rsidRPr="00525A91" w:rsidTr="00132050">
        <w:trPr>
          <w:trHeight w:val="309"/>
        </w:trPr>
        <w:tc>
          <w:tcPr>
            <w:tcW w:w="2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050" w:rsidRPr="00525A91" w:rsidRDefault="00132050" w:rsidP="0076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32050" w:rsidRPr="00525A91" w:rsidRDefault="00132050" w:rsidP="0076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32050" w:rsidRPr="00525A91" w:rsidRDefault="00132050" w:rsidP="0076182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Бюджет </w:t>
            </w:r>
            <w:r w:rsidR="003A2D1B" w:rsidRPr="00525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Уваровского</w:t>
            </w:r>
            <w:r w:rsidRPr="00525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Нижнегорского района Республики Крым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32050" w:rsidRPr="00525A91" w:rsidRDefault="00132050" w:rsidP="007618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5A9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32050" w:rsidRPr="00525A91" w:rsidRDefault="00132050" w:rsidP="007618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5A9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32050" w:rsidRPr="00525A91" w:rsidRDefault="00132050" w:rsidP="007618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5A9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6C5202" w:rsidRPr="00525A91" w:rsidTr="00132050">
        <w:trPr>
          <w:trHeight w:val="366"/>
        </w:trPr>
        <w:tc>
          <w:tcPr>
            <w:tcW w:w="2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525A91" w:rsidRDefault="00132050" w:rsidP="0076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525A91" w:rsidRDefault="00132050" w:rsidP="0076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525A91" w:rsidRDefault="00132050" w:rsidP="00761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 РК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32050" w:rsidRPr="00525A91" w:rsidRDefault="00132050" w:rsidP="007618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5A9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32050" w:rsidRPr="00525A91" w:rsidRDefault="00132050" w:rsidP="007618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5A9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32050" w:rsidRPr="00525A91" w:rsidRDefault="00132050" w:rsidP="007618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5A9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132050" w:rsidRPr="00525A91" w:rsidTr="00132050">
        <w:trPr>
          <w:trHeight w:val="323"/>
        </w:trPr>
        <w:tc>
          <w:tcPr>
            <w:tcW w:w="2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525A91" w:rsidRDefault="00132050" w:rsidP="0076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525A91" w:rsidRDefault="00132050" w:rsidP="0076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2050" w:rsidRPr="00525A91" w:rsidRDefault="00132050" w:rsidP="00761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32050" w:rsidRPr="00525A91" w:rsidRDefault="00132050" w:rsidP="007618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5A9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32050" w:rsidRPr="00525A91" w:rsidRDefault="00132050" w:rsidP="007618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5A9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32050" w:rsidRPr="00525A91" w:rsidRDefault="00132050" w:rsidP="007618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5A91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</w:tbl>
    <w:p w:rsidR="00132050" w:rsidRPr="00525A91" w:rsidRDefault="00132050" w:rsidP="00132050">
      <w:pPr>
        <w:rPr>
          <w:rFonts w:ascii="Times New Roman" w:eastAsia="Calibri" w:hAnsi="Times New Roman" w:cs="Times New Roman"/>
        </w:rPr>
      </w:pPr>
    </w:p>
    <w:p w:rsidR="00132050" w:rsidRPr="00525A91" w:rsidRDefault="00132050" w:rsidP="00F00CC3">
      <w:pPr>
        <w:pStyle w:val="a9"/>
        <w:ind w:left="10065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5A91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F00CC3" w:rsidRPr="00525A91" w:rsidRDefault="00F00CC3" w:rsidP="00F00CC3">
      <w:pPr>
        <w:pStyle w:val="a9"/>
        <w:ind w:left="10065"/>
        <w:rPr>
          <w:rFonts w:ascii="Times New Roman" w:hAnsi="Times New Roman"/>
          <w:sz w:val="24"/>
          <w:szCs w:val="24"/>
          <w:lang w:eastAsia="ru-RU"/>
        </w:rPr>
      </w:pPr>
      <w:r w:rsidRPr="00525A9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132050" w:rsidRPr="00525A91">
        <w:rPr>
          <w:rFonts w:ascii="Times New Roman" w:eastAsia="Times New Roman" w:hAnsi="Times New Roman"/>
          <w:sz w:val="24"/>
          <w:szCs w:val="24"/>
          <w:lang w:eastAsia="ru-RU"/>
        </w:rPr>
        <w:t>№ 3</w:t>
      </w:r>
    </w:p>
    <w:p w:rsidR="00F00CC3" w:rsidRPr="00525A91" w:rsidRDefault="00F00CC3" w:rsidP="00F00CC3">
      <w:pPr>
        <w:pStyle w:val="a9"/>
        <w:ind w:left="10065"/>
        <w:rPr>
          <w:rFonts w:ascii="Times New Roman" w:hAnsi="Times New Roman"/>
          <w:sz w:val="24"/>
          <w:szCs w:val="24"/>
          <w:lang w:eastAsia="ru-RU"/>
        </w:rPr>
      </w:pPr>
      <w:r w:rsidRPr="00525A91">
        <w:rPr>
          <w:rFonts w:ascii="Times New Roman" w:hAnsi="Times New Roman"/>
          <w:sz w:val="24"/>
          <w:szCs w:val="24"/>
          <w:lang w:eastAsia="ru-RU"/>
        </w:rPr>
        <w:t xml:space="preserve">к муниципальной программе </w:t>
      </w:r>
    </w:p>
    <w:p w:rsidR="00F00CC3" w:rsidRPr="00525A91" w:rsidRDefault="00F00CC3" w:rsidP="00F00CC3">
      <w:pPr>
        <w:widowControl w:val="0"/>
        <w:autoSpaceDE w:val="0"/>
        <w:autoSpaceDN w:val="0"/>
        <w:adjustRightInd w:val="0"/>
        <w:spacing w:after="0" w:line="240" w:lineRule="auto"/>
        <w:ind w:left="1006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5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525A91">
        <w:rPr>
          <w:rFonts w:ascii="Times New Roman" w:hAnsi="Times New Roman" w:cs="Times New Roman"/>
          <w:sz w:val="24"/>
          <w:szCs w:val="24"/>
        </w:rPr>
        <w:t>Осуществление первичного воинского учета</w:t>
      </w: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3A2D1B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Уваровском</w:t>
      </w: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Нижнегорского района Республики Крым</w:t>
      </w:r>
      <w:r w:rsidRPr="00525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F00CC3" w:rsidRPr="00525A91" w:rsidRDefault="00F00CC3" w:rsidP="00F00CC3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32050" w:rsidRPr="00525A91" w:rsidRDefault="00132050" w:rsidP="001320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5A91">
        <w:rPr>
          <w:rFonts w:ascii="Times New Roman" w:hAnsi="Times New Roman"/>
          <w:sz w:val="24"/>
          <w:szCs w:val="24"/>
        </w:rPr>
        <w:t xml:space="preserve">Сведения </w:t>
      </w:r>
    </w:p>
    <w:p w:rsidR="00132050" w:rsidRPr="00525A91" w:rsidRDefault="00132050" w:rsidP="001320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525A91">
        <w:rPr>
          <w:rFonts w:ascii="Times New Roman" w:hAnsi="Times New Roman"/>
          <w:sz w:val="24"/>
          <w:szCs w:val="24"/>
        </w:rPr>
        <w:t xml:space="preserve">о показателях (индикаторах) муниципальной программы </w:t>
      </w:r>
    </w:p>
    <w:p w:rsidR="00132050" w:rsidRPr="00525A91" w:rsidRDefault="00132050" w:rsidP="001320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25A91">
        <w:rPr>
          <w:rFonts w:ascii="Times New Roman" w:hAnsi="Times New Roman" w:cs="Times New Roman"/>
          <w:sz w:val="24"/>
          <w:szCs w:val="24"/>
        </w:rPr>
        <w:t>Осуществление первичного воинского учета</w:t>
      </w: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3A2D1B"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Уваровском</w:t>
      </w:r>
      <w:r w:rsidRPr="0052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Нижнегорского района Республики Крым</w:t>
      </w:r>
      <w:r w:rsidRPr="00525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132050" w:rsidRPr="00525A91" w:rsidRDefault="00132050" w:rsidP="00132050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525A91">
        <w:rPr>
          <w:rFonts w:ascii="Times New Roman" w:hAnsi="Times New Roman"/>
          <w:sz w:val="24"/>
          <w:szCs w:val="24"/>
        </w:rPr>
        <w:t>и их значениях</w:t>
      </w:r>
    </w:p>
    <w:p w:rsidR="00F00CC3" w:rsidRPr="00525A91" w:rsidRDefault="00F00CC3" w:rsidP="00F00CC3">
      <w:pPr>
        <w:pStyle w:val="a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518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3"/>
        <w:gridCol w:w="7747"/>
        <w:gridCol w:w="1701"/>
        <w:gridCol w:w="1560"/>
        <w:gridCol w:w="1559"/>
        <w:gridCol w:w="1843"/>
      </w:tblGrid>
      <w:tr w:rsidR="006C5202" w:rsidRPr="00525A91" w:rsidTr="00FD024D">
        <w:trPr>
          <w:trHeight w:val="286"/>
        </w:trPr>
        <w:tc>
          <w:tcPr>
            <w:tcW w:w="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0CC3" w:rsidRPr="00525A91" w:rsidRDefault="00B30826" w:rsidP="00F14A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00CC3"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74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0CC3" w:rsidRPr="00525A91" w:rsidRDefault="00B30826" w:rsidP="00B30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F00CC3"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 (индикатора)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0CC3" w:rsidRPr="00525A91" w:rsidRDefault="00F00CC3" w:rsidP="00FD02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96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0CC3" w:rsidRPr="00525A91" w:rsidRDefault="00F00CC3" w:rsidP="00FD02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целевого индикатора и показателя по годам</w:t>
            </w:r>
          </w:p>
        </w:tc>
      </w:tr>
      <w:tr w:rsidR="006C5202" w:rsidRPr="00525A91" w:rsidTr="00FD024D">
        <w:trPr>
          <w:trHeight w:val="30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0CC3" w:rsidRPr="00525A91" w:rsidRDefault="00F00CC3" w:rsidP="00FD0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7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0CC3" w:rsidRPr="00525A91" w:rsidRDefault="00F00CC3" w:rsidP="00FD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0CC3" w:rsidRPr="00525A91" w:rsidRDefault="00F00CC3" w:rsidP="00FD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0CC3" w:rsidRPr="00525A91" w:rsidRDefault="00F00CC3" w:rsidP="00F26D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26D2A"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0CC3" w:rsidRPr="00525A91" w:rsidRDefault="00F00CC3" w:rsidP="00F26D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26D2A"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0CC3" w:rsidRPr="00525A91" w:rsidRDefault="00F00CC3" w:rsidP="00F26D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26D2A"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C5202" w:rsidRPr="00525A91" w:rsidTr="00FD024D">
        <w:trPr>
          <w:trHeight w:val="286"/>
        </w:trPr>
        <w:tc>
          <w:tcPr>
            <w:tcW w:w="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CC3" w:rsidRPr="00525A91" w:rsidRDefault="00F00CC3" w:rsidP="00FD02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CC3" w:rsidRPr="00525A91" w:rsidRDefault="00F00CC3" w:rsidP="00FD02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CC3" w:rsidRPr="00525A91" w:rsidRDefault="00F00CC3" w:rsidP="00FD02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CC3" w:rsidRPr="00525A91" w:rsidRDefault="00F00CC3" w:rsidP="00FD02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CC3" w:rsidRPr="00525A91" w:rsidRDefault="00F00CC3" w:rsidP="00FD02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0CC3" w:rsidRPr="00525A91" w:rsidRDefault="00F00CC3" w:rsidP="00FD02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C5202" w:rsidRPr="00525A91" w:rsidTr="00B30826">
        <w:trPr>
          <w:trHeight w:val="412"/>
        </w:trPr>
        <w:tc>
          <w:tcPr>
            <w:tcW w:w="77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D745F" w:rsidRPr="00525A91" w:rsidRDefault="00AD745F" w:rsidP="00B30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47" w:type="dxa"/>
            <w:tcBorders>
              <w:bottom w:val="single" w:sz="4" w:space="0" w:color="auto"/>
              <w:right w:val="single" w:sz="6" w:space="0" w:color="000000"/>
            </w:tcBorders>
            <w:vAlign w:val="bottom"/>
          </w:tcPr>
          <w:p w:rsidR="00AD745F" w:rsidRPr="00525A91" w:rsidRDefault="00AD745F" w:rsidP="00E52C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A91">
              <w:rPr>
                <w:rFonts w:ascii="Times New Roman" w:hAnsi="Times New Roman" w:cs="Times New Roman"/>
                <w:sz w:val="24"/>
                <w:szCs w:val="24"/>
              </w:rPr>
              <w:t>Доля освоенных целевых денежных средств, выделенных на оплату труда, иные выплаты, от запланированных средств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D745F" w:rsidRPr="00525A91" w:rsidRDefault="00AD745F" w:rsidP="003D48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AD745F" w:rsidRPr="00525A91" w:rsidRDefault="00AD745F" w:rsidP="003D48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AD745F" w:rsidRPr="00525A91" w:rsidRDefault="00AD745F" w:rsidP="003D48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AD745F" w:rsidRPr="00525A91" w:rsidRDefault="00AD745F" w:rsidP="003D48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C5202" w:rsidRPr="00525A91" w:rsidTr="00B30826">
        <w:trPr>
          <w:trHeight w:val="456"/>
        </w:trPr>
        <w:tc>
          <w:tcPr>
            <w:tcW w:w="7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D745F" w:rsidRPr="00525A91" w:rsidRDefault="00AD745F" w:rsidP="004B21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4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AD745F" w:rsidRPr="00525A91" w:rsidRDefault="00AD745F" w:rsidP="00E52C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A91">
              <w:rPr>
                <w:rFonts w:ascii="Times New Roman" w:hAnsi="Times New Roman" w:cs="Times New Roman"/>
                <w:sz w:val="24"/>
                <w:szCs w:val="24"/>
              </w:rPr>
              <w:t>Доля освоенных целевых денежных средств, выделенных на в</w:t>
            </w: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зносы по обязательному социальному страхованию, </w:t>
            </w:r>
            <w:r w:rsidRPr="00525A91">
              <w:rPr>
                <w:rFonts w:ascii="Times New Roman" w:hAnsi="Times New Roman" w:cs="Times New Roman"/>
                <w:sz w:val="24"/>
                <w:szCs w:val="24"/>
              </w:rPr>
              <w:t>от запланированных средств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745F" w:rsidRPr="00525A91" w:rsidRDefault="00AD745F" w:rsidP="004B21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745F" w:rsidRPr="00525A91" w:rsidRDefault="00AD745F" w:rsidP="004B21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745F" w:rsidRPr="00525A91" w:rsidRDefault="00AD745F" w:rsidP="004B21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745F" w:rsidRPr="00525A91" w:rsidRDefault="00AD745F" w:rsidP="004B21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C5202" w:rsidRPr="00525A91" w:rsidTr="00AD7FD6">
        <w:trPr>
          <w:trHeight w:val="72"/>
        </w:trPr>
        <w:tc>
          <w:tcPr>
            <w:tcW w:w="7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D745F" w:rsidRPr="00525A91" w:rsidRDefault="00AD745F" w:rsidP="004B21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4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AD745F" w:rsidRPr="00525A91" w:rsidRDefault="00AD745F" w:rsidP="00E52C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A91">
              <w:rPr>
                <w:rFonts w:ascii="Times New Roman" w:hAnsi="Times New Roman" w:cs="Times New Roman"/>
                <w:sz w:val="24"/>
                <w:szCs w:val="24"/>
              </w:rPr>
              <w:t>Доля освоенных целевых денежных средств, выделенных на закупку товаров, работ и услуг для материально технического обеспечения деятельности, от запланированных средств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745F" w:rsidRPr="00525A91" w:rsidRDefault="00AD745F" w:rsidP="004B21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745F" w:rsidRPr="00525A91" w:rsidRDefault="00AD745F" w:rsidP="004B21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745F" w:rsidRPr="00525A91" w:rsidRDefault="00AD745F" w:rsidP="004B21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745F" w:rsidRPr="00525A91" w:rsidRDefault="00AD745F" w:rsidP="004B21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F00CC3" w:rsidRPr="00525A91" w:rsidRDefault="00F00CC3" w:rsidP="00132050">
      <w:pPr>
        <w:pStyle w:val="a9"/>
        <w:tabs>
          <w:tab w:val="left" w:pos="9923"/>
          <w:tab w:val="left" w:pos="10632"/>
        </w:tabs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sectPr w:rsidR="00F00CC3" w:rsidRPr="00525A91" w:rsidSect="005C0C39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04F" w:rsidRDefault="0004004F" w:rsidP="0048563E">
      <w:pPr>
        <w:spacing w:after="0" w:line="240" w:lineRule="auto"/>
      </w:pPr>
      <w:r>
        <w:separator/>
      </w:r>
    </w:p>
  </w:endnote>
  <w:endnote w:type="continuationSeparator" w:id="1">
    <w:p w:rsidR="0004004F" w:rsidRDefault="0004004F" w:rsidP="00485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04F" w:rsidRDefault="0004004F" w:rsidP="0048563E">
      <w:pPr>
        <w:spacing w:after="0" w:line="240" w:lineRule="auto"/>
      </w:pPr>
      <w:r>
        <w:separator/>
      </w:r>
    </w:p>
  </w:footnote>
  <w:footnote w:type="continuationSeparator" w:id="1">
    <w:p w:rsidR="0004004F" w:rsidRDefault="0004004F" w:rsidP="00485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6075A"/>
    <w:multiLevelType w:val="hybridMultilevel"/>
    <w:tmpl w:val="C6AA2440"/>
    <w:lvl w:ilvl="0" w:tplc="55FADE6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07E65BD"/>
    <w:multiLevelType w:val="hybridMultilevel"/>
    <w:tmpl w:val="BE900E8A"/>
    <w:lvl w:ilvl="0" w:tplc="10FC01CE">
      <w:start w:val="5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BEB4715"/>
    <w:multiLevelType w:val="hybridMultilevel"/>
    <w:tmpl w:val="F744B40A"/>
    <w:lvl w:ilvl="0" w:tplc="E65A918A">
      <w:start w:val="7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66545FE4"/>
    <w:multiLevelType w:val="hybridMultilevel"/>
    <w:tmpl w:val="A208A3D0"/>
    <w:lvl w:ilvl="0" w:tplc="42727D68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DD0128A"/>
    <w:multiLevelType w:val="hybridMultilevel"/>
    <w:tmpl w:val="85048B5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5045"/>
    <w:rsid w:val="00011D0C"/>
    <w:rsid w:val="00016893"/>
    <w:rsid w:val="000337CB"/>
    <w:rsid w:val="0004004F"/>
    <w:rsid w:val="0005524F"/>
    <w:rsid w:val="0005749C"/>
    <w:rsid w:val="000A2FAE"/>
    <w:rsid w:val="000D339C"/>
    <w:rsid w:val="000E5C0F"/>
    <w:rsid w:val="00132050"/>
    <w:rsid w:val="00135017"/>
    <w:rsid w:val="00152763"/>
    <w:rsid w:val="00171977"/>
    <w:rsid w:val="001871D2"/>
    <w:rsid w:val="001B41AE"/>
    <w:rsid w:val="001B6666"/>
    <w:rsid w:val="001C27DC"/>
    <w:rsid w:val="001D2B55"/>
    <w:rsid w:val="001E24E9"/>
    <w:rsid w:val="0020516F"/>
    <w:rsid w:val="00212CEF"/>
    <w:rsid w:val="0022247C"/>
    <w:rsid w:val="00291884"/>
    <w:rsid w:val="002B5C2F"/>
    <w:rsid w:val="002B6CF5"/>
    <w:rsid w:val="002F218D"/>
    <w:rsid w:val="002F6332"/>
    <w:rsid w:val="00307046"/>
    <w:rsid w:val="0034275E"/>
    <w:rsid w:val="003439B1"/>
    <w:rsid w:val="00352334"/>
    <w:rsid w:val="003A1A32"/>
    <w:rsid w:val="003A2D1B"/>
    <w:rsid w:val="003C110F"/>
    <w:rsid w:val="003D4802"/>
    <w:rsid w:val="003D5E9B"/>
    <w:rsid w:val="003E1DA1"/>
    <w:rsid w:val="0041039E"/>
    <w:rsid w:val="00421BF5"/>
    <w:rsid w:val="0046220F"/>
    <w:rsid w:val="004733E1"/>
    <w:rsid w:val="0048563E"/>
    <w:rsid w:val="004A436B"/>
    <w:rsid w:val="004B216F"/>
    <w:rsid w:val="005227DD"/>
    <w:rsid w:val="00525434"/>
    <w:rsid w:val="00525A91"/>
    <w:rsid w:val="00542DFF"/>
    <w:rsid w:val="00547F6F"/>
    <w:rsid w:val="0055092D"/>
    <w:rsid w:val="00571A98"/>
    <w:rsid w:val="005758FB"/>
    <w:rsid w:val="005A7965"/>
    <w:rsid w:val="005C0C39"/>
    <w:rsid w:val="005C5793"/>
    <w:rsid w:val="00624D68"/>
    <w:rsid w:val="0064289D"/>
    <w:rsid w:val="00662DF1"/>
    <w:rsid w:val="00681B22"/>
    <w:rsid w:val="006A5045"/>
    <w:rsid w:val="006B105F"/>
    <w:rsid w:val="006C4F7A"/>
    <w:rsid w:val="006C5202"/>
    <w:rsid w:val="006D7D72"/>
    <w:rsid w:val="00712AC6"/>
    <w:rsid w:val="00770444"/>
    <w:rsid w:val="007844BE"/>
    <w:rsid w:val="0079279F"/>
    <w:rsid w:val="007A6A87"/>
    <w:rsid w:val="007C1845"/>
    <w:rsid w:val="007E5D0A"/>
    <w:rsid w:val="007F33C8"/>
    <w:rsid w:val="007F4EF6"/>
    <w:rsid w:val="00801651"/>
    <w:rsid w:val="0081717B"/>
    <w:rsid w:val="00821E79"/>
    <w:rsid w:val="00824847"/>
    <w:rsid w:val="00881B09"/>
    <w:rsid w:val="00886ED8"/>
    <w:rsid w:val="008D2067"/>
    <w:rsid w:val="00901A8B"/>
    <w:rsid w:val="00901C6F"/>
    <w:rsid w:val="009156B2"/>
    <w:rsid w:val="00924A30"/>
    <w:rsid w:val="00925456"/>
    <w:rsid w:val="00946CD5"/>
    <w:rsid w:val="00950C1F"/>
    <w:rsid w:val="00964E70"/>
    <w:rsid w:val="009A3149"/>
    <w:rsid w:val="009B5FD7"/>
    <w:rsid w:val="009C05F9"/>
    <w:rsid w:val="009D14A9"/>
    <w:rsid w:val="00A2518A"/>
    <w:rsid w:val="00A72E95"/>
    <w:rsid w:val="00AD745F"/>
    <w:rsid w:val="00AD7FD6"/>
    <w:rsid w:val="00AF18DA"/>
    <w:rsid w:val="00B0470D"/>
    <w:rsid w:val="00B17D77"/>
    <w:rsid w:val="00B30826"/>
    <w:rsid w:val="00B72AA9"/>
    <w:rsid w:val="00B7677D"/>
    <w:rsid w:val="00BC4243"/>
    <w:rsid w:val="00BE0795"/>
    <w:rsid w:val="00BF5386"/>
    <w:rsid w:val="00C07335"/>
    <w:rsid w:val="00C30F19"/>
    <w:rsid w:val="00C510A7"/>
    <w:rsid w:val="00C82C36"/>
    <w:rsid w:val="00C83E57"/>
    <w:rsid w:val="00D00EF0"/>
    <w:rsid w:val="00D246C1"/>
    <w:rsid w:val="00D628AC"/>
    <w:rsid w:val="00D84CC7"/>
    <w:rsid w:val="00D8762F"/>
    <w:rsid w:val="00DB05D7"/>
    <w:rsid w:val="00DC7C87"/>
    <w:rsid w:val="00E270DB"/>
    <w:rsid w:val="00E43B52"/>
    <w:rsid w:val="00E93E04"/>
    <w:rsid w:val="00E963AA"/>
    <w:rsid w:val="00EA369A"/>
    <w:rsid w:val="00EA3903"/>
    <w:rsid w:val="00EA6A3A"/>
    <w:rsid w:val="00ED572A"/>
    <w:rsid w:val="00F00CC3"/>
    <w:rsid w:val="00F12657"/>
    <w:rsid w:val="00F14ABC"/>
    <w:rsid w:val="00F20415"/>
    <w:rsid w:val="00F26D2A"/>
    <w:rsid w:val="00F31592"/>
    <w:rsid w:val="00F40557"/>
    <w:rsid w:val="00F4528D"/>
    <w:rsid w:val="00F50213"/>
    <w:rsid w:val="00F51C8C"/>
    <w:rsid w:val="00F9452D"/>
    <w:rsid w:val="00FE0A3A"/>
    <w:rsid w:val="00FE2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6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5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563E"/>
  </w:style>
  <w:style w:type="paragraph" w:styleId="a7">
    <w:name w:val="footer"/>
    <w:basedOn w:val="a"/>
    <w:link w:val="a8"/>
    <w:uiPriority w:val="99"/>
    <w:unhideWhenUsed/>
    <w:rsid w:val="00485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563E"/>
  </w:style>
  <w:style w:type="paragraph" w:styleId="a9">
    <w:name w:val="No Spacing"/>
    <w:qFormat/>
    <w:rsid w:val="001B66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a">
    <w:name w:val="Нормальный (таблица)"/>
    <w:basedOn w:val="a"/>
    <w:next w:val="a"/>
    <w:uiPriority w:val="99"/>
    <w:rsid w:val="00B72A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F502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c">
    <w:name w:val="Гипертекстовая ссылка"/>
    <w:uiPriority w:val="99"/>
    <w:rsid w:val="00E93E04"/>
    <w:rPr>
      <w:b w:val="0"/>
      <w:bCs w:val="0"/>
      <w:color w:val="106BBE"/>
    </w:rPr>
  </w:style>
  <w:style w:type="paragraph" w:styleId="ad">
    <w:name w:val="List Paragraph"/>
    <w:basedOn w:val="a"/>
    <w:uiPriority w:val="34"/>
    <w:qFormat/>
    <w:rsid w:val="00681B22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D24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6" w:lineRule="atLeast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rsid w:val="00D246C1"/>
    <w:rPr>
      <w:rFonts w:ascii="Courier New" w:eastAsia="Times New Roman" w:hAnsi="Courier New" w:cs="Times New Roman"/>
      <w:sz w:val="20"/>
      <w:szCs w:val="20"/>
      <w:lang w:val="en-US"/>
    </w:rPr>
  </w:style>
  <w:style w:type="character" w:styleId="ae">
    <w:name w:val="Hyperlink"/>
    <w:basedOn w:val="a0"/>
    <w:uiPriority w:val="99"/>
    <w:unhideWhenUsed/>
    <w:rsid w:val="003A2D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6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5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563E"/>
  </w:style>
  <w:style w:type="paragraph" w:styleId="a7">
    <w:name w:val="footer"/>
    <w:basedOn w:val="a"/>
    <w:link w:val="a8"/>
    <w:uiPriority w:val="99"/>
    <w:unhideWhenUsed/>
    <w:rsid w:val="00485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563E"/>
  </w:style>
  <w:style w:type="paragraph" w:styleId="a9">
    <w:name w:val="No Spacing"/>
    <w:qFormat/>
    <w:rsid w:val="001B66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a">
    <w:name w:val="Нормальный (таблица)"/>
    <w:basedOn w:val="a"/>
    <w:next w:val="a"/>
    <w:uiPriority w:val="99"/>
    <w:rsid w:val="00B72A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F502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c">
    <w:name w:val="Гипертекстовая ссылка"/>
    <w:uiPriority w:val="99"/>
    <w:rsid w:val="00E93E04"/>
    <w:rPr>
      <w:b w:val="0"/>
      <w:bCs w:val="0"/>
      <w:color w:val="106BBE"/>
    </w:rPr>
  </w:style>
  <w:style w:type="paragraph" w:styleId="ad">
    <w:name w:val="List Paragraph"/>
    <w:basedOn w:val="a"/>
    <w:uiPriority w:val="34"/>
    <w:qFormat/>
    <w:rsid w:val="00681B22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D24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6" w:lineRule="atLeast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rsid w:val="00D246C1"/>
    <w:rPr>
      <w:rFonts w:ascii="Courier New" w:eastAsia="Times New Roman" w:hAnsi="Courier New" w:cs="Times New Roman"/>
      <w:sz w:val="20"/>
      <w:szCs w:val="20"/>
      <w:lang w:val="en-US"/>
    </w:rPr>
  </w:style>
  <w:style w:type="character" w:styleId="ae">
    <w:name w:val="Hyperlink"/>
    <w:basedOn w:val="a0"/>
    <w:uiPriority w:val="99"/>
    <w:unhideWhenUsed/>
    <w:rsid w:val="003A2D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86367&amp;sub=0" TargetMode="External"/><Relationship Id="rId13" Type="http://schemas.openxmlformats.org/officeDocument/2006/relationships/hyperlink" Target="http://www.consultant.ru/document/cons_doc_LAW_398674/c1c649fcef1755eaad7438911930af02a321c84e/" TargetMode="External"/><Relationship Id="rId18" Type="http://schemas.openxmlformats.org/officeDocument/2006/relationships/hyperlink" Target="http://www.consultant.ru/document/cons_doc_LAW_285079/b26b2e47bd38905e1b2e8e82c424a69d639de743/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://www.consultant.ru/document/cons_doc_LAW_389193/ad50342399399f64a9e2a928835579f227824068/" TargetMode="External"/><Relationship Id="rId17" Type="http://schemas.openxmlformats.org/officeDocument/2006/relationships/hyperlink" Target="http://www.consultant.ru/document/cons_doc_LAW_398674/b00ae558131a5e44c4e177c284125c3c8094c598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98674/c1c649fcef1755eaad7438911930af02a321c84e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unicipal.garant.ru/document?id=86367&amp;sub=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398674/c1c649fcef1755eaad7438911930af02a321c84e/" TargetMode="External"/><Relationship Id="rId10" Type="http://schemas.openxmlformats.org/officeDocument/2006/relationships/hyperlink" Target="http://municipal.garant.ru/document?id=12027578&amp;sub=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var_adm" TargetMode="External"/><Relationship Id="rId14" Type="http://schemas.openxmlformats.org/officeDocument/2006/relationships/hyperlink" Target="http://www.consultant.ru/document/cons_doc_LAW_398674/c1c649fcef1755eaad7438911930af02a321c84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3109</Words>
  <Characters>17725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2023-10-11T04:57:00Z</cp:lastPrinted>
  <dcterms:created xsi:type="dcterms:W3CDTF">2023-03-17T09:03:00Z</dcterms:created>
  <dcterms:modified xsi:type="dcterms:W3CDTF">2024-09-24T15:33:00Z</dcterms:modified>
</cp:coreProperties>
</file>